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110CF" w14:textId="77777777" w:rsidR="0085053F" w:rsidRDefault="0085053F" w:rsidP="005F421A">
      <w:pPr>
        <w:tabs>
          <w:tab w:val="left" w:pos="0"/>
          <w:tab w:val="left" w:pos="567"/>
        </w:tabs>
        <w:spacing w:after="0" w:line="276" w:lineRule="auto"/>
        <w:jc w:val="center"/>
        <w:rPr>
          <w:rFonts w:ascii="Arial" w:hAnsi="Arial" w:cs="Arial"/>
          <w:b/>
          <w:bCs/>
          <w:u w:val="single"/>
        </w:rPr>
      </w:pPr>
    </w:p>
    <w:p w14:paraId="76E42532" w14:textId="603DC559" w:rsidR="00534E2D" w:rsidRPr="0040008E" w:rsidRDefault="005F421A" w:rsidP="005F421A">
      <w:pPr>
        <w:tabs>
          <w:tab w:val="left" w:pos="0"/>
          <w:tab w:val="left" w:pos="567"/>
        </w:tabs>
        <w:spacing w:after="0" w:line="276" w:lineRule="auto"/>
        <w:jc w:val="center"/>
        <w:rPr>
          <w:rFonts w:ascii="Arial" w:hAnsi="Arial" w:cs="Arial"/>
          <w:b/>
          <w:bCs/>
          <w:u w:val="single"/>
        </w:rPr>
      </w:pPr>
      <w:bookmarkStart w:id="0" w:name="_GoBack"/>
      <w:bookmarkEnd w:id="0"/>
      <w:r>
        <w:rPr>
          <w:rFonts w:ascii="Arial" w:hAnsi="Arial" w:cs="Arial"/>
          <w:b/>
          <w:bCs/>
          <w:u w:val="single"/>
        </w:rPr>
        <w:t>FORMATO</w:t>
      </w:r>
      <w:r w:rsidRPr="0040008E">
        <w:rPr>
          <w:rFonts w:ascii="Arial" w:hAnsi="Arial" w:cs="Arial"/>
          <w:b/>
          <w:bCs/>
          <w:u w:val="single"/>
        </w:rPr>
        <w:t xml:space="preserve"> </w:t>
      </w:r>
      <w:r w:rsidR="00534E2D" w:rsidRPr="0040008E">
        <w:rPr>
          <w:rFonts w:ascii="Arial" w:hAnsi="Arial" w:cs="Arial"/>
          <w:b/>
          <w:bCs/>
          <w:u w:val="single"/>
        </w:rPr>
        <w:t>N° 0</w:t>
      </w:r>
      <w:r w:rsidR="00240D08">
        <w:rPr>
          <w:rFonts w:ascii="Arial" w:hAnsi="Arial" w:cs="Arial"/>
          <w:b/>
          <w:bCs/>
          <w:u w:val="single"/>
        </w:rPr>
        <w:t>2</w:t>
      </w:r>
    </w:p>
    <w:p w14:paraId="2973D691" w14:textId="6C39A637" w:rsidR="00534E2D" w:rsidRDefault="00534E2D" w:rsidP="005F421A">
      <w:pPr>
        <w:tabs>
          <w:tab w:val="left" w:pos="0"/>
          <w:tab w:val="left" w:pos="567"/>
        </w:tabs>
        <w:spacing w:after="0" w:line="276" w:lineRule="auto"/>
        <w:jc w:val="center"/>
        <w:rPr>
          <w:rFonts w:ascii="Arial" w:hAnsi="Arial" w:cs="Arial"/>
          <w:b/>
          <w:bCs/>
          <w:u w:val="single"/>
        </w:rPr>
      </w:pPr>
      <w:r>
        <w:rPr>
          <w:rFonts w:ascii="Arial" w:hAnsi="Arial" w:cs="Arial"/>
          <w:b/>
          <w:bCs/>
          <w:u w:val="single"/>
        </w:rPr>
        <w:t>DECLARACION JURADA</w:t>
      </w:r>
      <w:r w:rsidR="00902985">
        <w:rPr>
          <w:rFonts w:ascii="Arial" w:hAnsi="Arial" w:cs="Arial"/>
          <w:b/>
          <w:bCs/>
          <w:u w:val="single"/>
        </w:rPr>
        <w:t xml:space="preserve"> DE NO ESTAR INHABILITADO</w:t>
      </w:r>
      <w:r w:rsidR="00AF5DA3">
        <w:rPr>
          <w:rStyle w:val="Refdenotaalpie"/>
          <w:rFonts w:ascii="Arial" w:hAnsi="Arial" w:cs="Arial"/>
          <w:b/>
          <w:bCs/>
          <w:u w:val="single"/>
        </w:rPr>
        <w:footnoteReference w:id="1"/>
      </w:r>
    </w:p>
    <w:p w14:paraId="3126D50E" w14:textId="77777777" w:rsidR="00534E2D" w:rsidRDefault="00534E2D" w:rsidP="005F421A">
      <w:pPr>
        <w:tabs>
          <w:tab w:val="left" w:pos="0"/>
        </w:tabs>
        <w:spacing w:after="0" w:line="276" w:lineRule="auto"/>
        <w:jc w:val="both"/>
        <w:rPr>
          <w:rFonts w:ascii="Arial" w:hAnsi="Arial" w:cs="Arial"/>
        </w:rPr>
      </w:pPr>
    </w:p>
    <w:p w14:paraId="043CA91D" w14:textId="77777777" w:rsidR="005F421A" w:rsidRDefault="005F421A" w:rsidP="005F421A">
      <w:pPr>
        <w:tabs>
          <w:tab w:val="left" w:pos="0"/>
        </w:tabs>
        <w:spacing w:after="0" w:line="276" w:lineRule="auto"/>
        <w:jc w:val="both"/>
        <w:rPr>
          <w:rFonts w:ascii="Arial" w:hAnsi="Arial" w:cs="Arial"/>
        </w:rPr>
      </w:pPr>
    </w:p>
    <w:p w14:paraId="72C1769E" w14:textId="77777777" w:rsidR="005F421A" w:rsidRDefault="005F421A" w:rsidP="005F421A">
      <w:pPr>
        <w:tabs>
          <w:tab w:val="left" w:pos="0"/>
        </w:tabs>
        <w:spacing w:after="0" w:line="276" w:lineRule="auto"/>
        <w:jc w:val="both"/>
        <w:rPr>
          <w:rFonts w:ascii="Arial" w:hAnsi="Arial" w:cs="Arial"/>
        </w:rPr>
      </w:pPr>
    </w:p>
    <w:p w14:paraId="0A875686" w14:textId="4AFE0E92" w:rsidR="007132E8" w:rsidRDefault="00534E2D" w:rsidP="005F421A">
      <w:pPr>
        <w:autoSpaceDE w:val="0"/>
        <w:autoSpaceDN w:val="0"/>
        <w:adjustRightInd w:val="0"/>
        <w:spacing w:after="0" w:line="276" w:lineRule="auto"/>
        <w:rPr>
          <w:rFonts w:ascii="Arial" w:hAnsi="Arial" w:cs="Arial"/>
        </w:rPr>
      </w:pPr>
      <w:r w:rsidRPr="0040008E">
        <w:rPr>
          <w:rFonts w:ascii="Arial" w:hAnsi="Arial" w:cs="Arial"/>
          <w:b/>
          <w:bCs/>
        </w:rPr>
        <w:t xml:space="preserve">Yo, </w:t>
      </w:r>
      <w:r w:rsidRPr="0040008E">
        <w:rPr>
          <w:rFonts w:ascii="Arial" w:hAnsi="Arial" w:cs="Arial"/>
        </w:rPr>
        <w:t>…..............................................................................................................................., identificado/a con Documento Nacional de Identidad N°………………………………</w:t>
      </w:r>
      <w:r w:rsidR="005F421A">
        <w:rPr>
          <w:rFonts w:ascii="Arial" w:hAnsi="Arial" w:cs="Arial"/>
        </w:rPr>
        <w:t>..</w:t>
      </w:r>
      <w:r w:rsidRPr="0040008E">
        <w:rPr>
          <w:rFonts w:ascii="Arial" w:hAnsi="Arial" w:cs="Arial"/>
        </w:rPr>
        <w:t>…,</w:t>
      </w:r>
      <w:r w:rsidRPr="0040008E">
        <w:rPr>
          <w:rFonts w:ascii="Arial" w:hAnsi="Arial" w:cs="Arial"/>
          <w:b/>
          <w:bCs/>
        </w:rPr>
        <w:t xml:space="preserve"> </w:t>
      </w:r>
      <w:r w:rsidRPr="0040008E">
        <w:rPr>
          <w:rFonts w:ascii="Arial" w:hAnsi="Arial" w:cs="Arial"/>
        </w:rPr>
        <w:t>con domicilio actual en…………………………...</w:t>
      </w:r>
      <w:r w:rsidR="005F421A">
        <w:rPr>
          <w:rFonts w:ascii="Arial" w:hAnsi="Arial" w:cs="Arial"/>
        </w:rPr>
        <w:t>...</w:t>
      </w:r>
      <w:r w:rsidRPr="0040008E">
        <w:rPr>
          <w:rFonts w:ascii="Arial" w:hAnsi="Arial" w:cs="Arial"/>
        </w:rPr>
        <w:t>………..............................</w:t>
      </w:r>
      <w:r>
        <w:rPr>
          <w:rFonts w:ascii="Arial" w:hAnsi="Arial" w:cs="Arial"/>
        </w:rPr>
        <w:t>............</w:t>
      </w:r>
      <w:r w:rsidRPr="0040008E">
        <w:rPr>
          <w:rFonts w:ascii="Arial" w:hAnsi="Arial" w:cs="Arial"/>
        </w:rPr>
        <w:t xml:space="preserve">....... </w:t>
      </w:r>
      <w:r>
        <w:rPr>
          <w:rFonts w:ascii="Arial" w:hAnsi="Arial" w:cs="Arial"/>
        </w:rPr>
        <w:t>………………………………………………..</w:t>
      </w:r>
      <w:r w:rsidRPr="0040008E">
        <w:rPr>
          <w:rFonts w:ascii="Arial" w:hAnsi="Arial" w:cs="Arial"/>
        </w:rPr>
        <w:t xml:space="preserve">..........., </w:t>
      </w:r>
      <w:r>
        <w:rPr>
          <w:rFonts w:ascii="Arial" w:hAnsi="Arial" w:cs="Arial"/>
        </w:rPr>
        <w:t>personal</w:t>
      </w:r>
      <w:r w:rsidR="007132E8">
        <w:rPr>
          <w:rFonts w:ascii="Arial" w:hAnsi="Arial" w:cs="Arial"/>
        </w:rPr>
        <w:t xml:space="preserve"> de la salud</w:t>
      </w:r>
      <w:r w:rsidR="006665F2">
        <w:rPr>
          <w:rFonts w:ascii="Arial" w:hAnsi="Arial" w:cs="Arial"/>
        </w:rPr>
        <w:t xml:space="preserve"> nombrado de la </w:t>
      </w:r>
      <w:r w:rsidR="006665F2" w:rsidRPr="005F421A">
        <w:rPr>
          <w:rFonts w:ascii="Arial" w:hAnsi="Arial" w:cs="Arial"/>
        </w:rPr>
        <w:t>U</w:t>
      </w:r>
      <w:r w:rsidRPr="005F421A">
        <w:rPr>
          <w:rFonts w:ascii="Arial" w:hAnsi="Arial" w:cs="Arial"/>
        </w:rPr>
        <w:t xml:space="preserve">nidad </w:t>
      </w:r>
      <w:r w:rsidR="005F421A">
        <w:rPr>
          <w:rFonts w:ascii="Arial" w:hAnsi="Arial" w:cs="Arial"/>
        </w:rPr>
        <w:t>E</w:t>
      </w:r>
      <w:r w:rsidRPr="005F421A">
        <w:rPr>
          <w:rFonts w:ascii="Arial" w:hAnsi="Arial" w:cs="Arial"/>
        </w:rPr>
        <w:t>jecutora:</w:t>
      </w:r>
      <w:r w:rsidR="007132E8" w:rsidRPr="005F421A">
        <w:rPr>
          <w:rFonts w:ascii="Arial" w:hAnsi="Arial" w:cs="Arial"/>
        </w:rPr>
        <w:t>…</w:t>
      </w:r>
      <w:r w:rsidR="005F421A">
        <w:rPr>
          <w:rFonts w:ascii="Arial" w:hAnsi="Arial" w:cs="Arial"/>
        </w:rPr>
        <w:t>..</w:t>
      </w:r>
      <w:r w:rsidR="007132E8" w:rsidRPr="005F421A">
        <w:rPr>
          <w:rFonts w:ascii="Arial" w:hAnsi="Arial" w:cs="Arial"/>
        </w:rPr>
        <w:t>……………………</w:t>
      </w:r>
      <w:r w:rsidR="005F421A">
        <w:rPr>
          <w:rFonts w:ascii="Arial" w:hAnsi="Arial" w:cs="Arial"/>
        </w:rPr>
        <w:t>………………...</w:t>
      </w:r>
      <w:r w:rsidR="007132E8" w:rsidRPr="005F421A">
        <w:rPr>
          <w:rFonts w:ascii="Arial" w:hAnsi="Arial" w:cs="Arial"/>
        </w:rPr>
        <w:t>……………………………………</w:t>
      </w:r>
    </w:p>
    <w:p w14:paraId="5B6048A8" w14:textId="03E08646" w:rsidR="00534E2D" w:rsidRDefault="00534E2D" w:rsidP="005F421A">
      <w:pPr>
        <w:autoSpaceDE w:val="0"/>
        <w:autoSpaceDN w:val="0"/>
        <w:adjustRightInd w:val="0"/>
        <w:spacing w:after="0" w:line="276" w:lineRule="auto"/>
        <w:rPr>
          <w:rFonts w:ascii="Arial" w:hAnsi="Arial" w:cs="Arial"/>
        </w:rPr>
      </w:pPr>
      <w:r>
        <w:rPr>
          <w:rFonts w:ascii="Arial" w:hAnsi="Arial" w:cs="Arial"/>
        </w:rPr>
        <w:t>……………………………………..e</w:t>
      </w:r>
      <w:r w:rsidRPr="00BE74A0">
        <w:rPr>
          <w:rFonts w:ascii="Arial" w:hAnsi="Arial" w:cs="Arial"/>
        </w:rPr>
        <w:t>n</w:t>
      </w:r>
      <w:r>
        <w:rPr>
          <w:rFonts w:ascii="Arial" w:hAnsi="Arial" w:cs="Arial"/>
        </w:rPr>
        <w:t xml:space="preserve"> el cargo de</w:t>
      </w:r>
      <w:r w:rsidR="007132E8">
        <w:rPr>
          <w:rFonts w:ascii="Arial" w:hAnsi="Arial" w:cs="Arial"/>
        </w:rPr>
        <w:t>…………………………………………</w:t>
      </w:r>
      <w:r w:rsidR="005F421A">
        <w:rPr>
          <w:rFonts w:ascii="Arial" w:hAnsi="Arial" w:cs="Arial"/>
        </w:rPr>
        <w:t>.</w:t>
      </w:r>
      <w:r w:rsidR="007132E8">
        <w:rPr>
          <w:rFonts w:ascii="Arial" w:hAnsi="Arial" w:cs="Arial"/>
        </w:rPr>
        <w:t>…</w:t>
      </w:r>
      <w:r>
        <w:rPr>
          <w:rFonts w:ascii="Arial" w:hAnsi="Arial" w:cs="Arial"/>
        </w:rPr>
        <w:t xml:space="preserve"> …………………………………………</w:t>
      </w:r>
      <w:r w:rsidR="007132E8">
        <w:rPr>
          <w:rFonts w:ascii="Arial" w:hAnsi="Arial" w:cs="Arial"/>
        </w:rPr>
        <w:t>………………………</w:t>
      </w:r>
      <w:r>
        <w:rPr>
          <w:rFonts w:ascii="Arial" w:hAnsi="Arial" w:cs="Arial"/>
        </w:rPr>
        <w:t>………. y nivel ……………….</w:t>
      </w:r>
      <w:r w:rsidR="006665F2">
        <w:rPr>
          <w:rFonts w:ascii="Arial" w:hAnsi="Arial" w:cs="Arial"/>
        </w:rPr>
        <w:t xml:space="preserve"> </w:t>
      </w:r>
      <w:r>
        <w:rPr>
          <w:rFonts w:ascii="Arial" w:hAnsi="Arial" w:cs="Arial"/>
        </w:rPr>
        <w:t>:</w:t>
      </w:r>
    </w:p>
    <w:p w14:paraId="5D193AA8" w14:textId="77777777" w:rsidR="00534E2D" w:rsidRDefault="00534E2D" w:rsidP="005F421A">
      <w:pPr>
        <w:autoSpaceDE w:val="0"/>
        <w:autoSpaceDN w:val="0"/>
        <w:adjustRightInd w:val="0"/>
        <w:spacing w:after="0" w:line="276" w:lineRule="auto"/>
        <w:jc w:val="both"/>
        <w:rPr>
          <w:rFonts w:ascii="Arial" w:hAnsi="Arial" w:cs="Arial"/>
        </w:rPr>
      </w:pPr>
    </w:p>
    <w:p w14:paraId="17D04EF2" w14:textId="77777777" w:rsidR="00534E2D" w:rsidRDefault="00534E2D" w:rsidP="005F421A">
      <w:pPr>
        <w:autoSpaceDE w:val="0"/>
        <w:autoSpaceDN w:val="0"/>
        <w:adjustRightInd w:val="0"/>
        <w:spacing w:after="0" w:line="276" w:lineRule="auto"/>
        <w:jc w:val="both"/>
        <w:rPr>
          <w:rFonts w:ascii="Arial,Bold" w:hAnsi="Arial,Bold" w:cs="Arial,Bold"/>
          <w:b/>
          <w:bCs/>
        </w:rPr>
      </w:pPr>
      <w:r>
        <w:rPr>
          <w:rFonts w:ascii="Arial,Bold" w:hAnsi="Arial,Bold" w:cs="Arial,Bold"/>
          <w:b/>
          <w:bCs/>
        </w:rPr>
        <w:t>DECLARO BAJO JURAMENTO QUE:</w:t>
      </w:r>
    </w:p>
    <w:p w14:paraId="2D71525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1.- Tengo nacionalidad peruana.</w:t>
      </w:r>
    </w:p>
    <w:p w14:paraId="6F707E76"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2.- Tengo hábiles mis derechos civiles.</w:t>
      </w:r>
    </w:p>
    <w:p w14:paraId="49B0712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3.- No estoy inhabilitado para ejercer función pública o para contratar con el Estado.</w:t>
      </w:r>
    </w:p>
    <w:p w14:paraId="10F28C04"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4.- No tengo condena por delito doloso.</w:t>
      </w:r>
    </w:p>
    <w:p w14:paraId="43F21F90"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5.- No tengo otro impedimento legal establecido por norma expresa de alcance</w:t>
      </w:r>
    </w:p>
    <w:p w14:paraId="3AB1B44D"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general.</w:t>
      </w:r>
    </w:p>
    <w:p w14:paraId="1AF05B48" w14:textId="77777777" w:rsidR="00534E2D" w:rsidRDefault="00534E2D" w:rsidP="005F421A">
      <w:pPr>
        <w:autoSpaceDE w:val="0"/>
        <w:autoSpaceDN w:val="0"/>
        <w:adjustRightInd w:val="0"/>
        <w:spacing w:after="0" w:line="276" w:lineRule="auto"/>
        <w:jc w:val="both"/>
        <w:rPr>
          <w:rFonts w:ascii="Arial" w:hAnsi="Arial" w:cs="Arial"/>
        </w:rPr>
      </w:pPr>
    </w:p>
    <w:p w14:paraId="623E942E" w14:textId="5A4286FD"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 xml:space="preserve">En ese sentido, de acuerdo al Principio de Presunción de la Veracidad, previsto en el numeral 1.7 del artículo IV del TUO de la Ley 27444, Ley del Procedimiento Administrativo General, me someto a la verificación posterior que la Entidad considere pertinente realizar y en caso de comprobarse falsedad alguna asumo la responsabilidad que pudiera corresponder de acuerdo a la normativa vigente. </w:t>
      </w:r>
    </w:p>
    <w:p w14:paraId="7EE5D42E" w14:textId="77777777" w:rsidR="00534E2D" w:rsidRDefault="00534E2D" w:rsidP="005F421A">
      <w:pPr>
        <w:autoSpaceDE w:val="0"/>
        <w:autoSpaceDN w:val="0"/>
        <w:adjustRightInd w:val="0"/>
        <w:spacing w:after="0" w:line="276" w:lineRule="auto"/>
        <w:jc w:val="both"/>
        <w:rPr>
          <w:rFonts w:ascii="Arial" w:hAnsi="Arial" w:cs="Arial"/>
        </w:rPr>
      </w:pPr>
    </w:p>
    <w:p w14:paraId="15C78B8C" w14:textId="77777777" w:rsidR="00534E2D" w:rsidRDefault="00534E2D" w:rsidP="005F421A">
      <w:pPr>
        <w:autoSpaceDE w:val="0"/>
        <w:autoSpaceDN w:val="0"/>
        <w:adjustRightInd w:val="0"/>
        <w:spacing w:after="0" w:line="276" w:lineRule="auto"/>
        <w:jc w:val="both"/>
        <w:rPr>
          <w:rFonts w:ascii="Arial" w:hAnsi="Arial" w:cs="Arial"/>
        </w:rPr>
      </w:pPr>
      <w:r>
        <w:rPr>
          <w:rFonts w:ascii="Arial" w:hAnsi="Arial" w:cs="Arial"/>
        </w:rPr>
        <w:t>En señal de conformidad firmo el presente documento.</w:t>
      </w:r>
    </w:p>
    <w:p w14:paraId="1DDBD93B" w14:textId="77777777" w:rsidR="005F421A" w:rsidRDefault="005F421A" w:rsidP="005F421A">
      <w:pPr>
        <w:autoSpaceDE w:val="0"/>
        <w:autoSpaceDN w:val="0"/>
        <w:adjustRightInd w:val="0"/>
        <w:spacing w:after="0" w:line="276" w:lineRule="auto"/>
        <w:jc w:val="both"/>
        <w:rPr>
          <w:rFonts w:ascii="Arial" w:hAnsi="Arial" w:cs="Arial"/>
        </w:rPr>
      </w:pPr>
    </w:p>
    <w:p w14:paraId="26DBF8BA" w14:textId="16AC982E" w:rsidR="005F421A" w:rsidRPr="005F421A" w:rsidRDefault="005F421A" w:rsidP="005F421A">
      <w:pPr>
        <w:tabs>
          <w:tab w:val="left" w:pos="0"/>
          <w:tab w:val="left" w:pos="567"/>
        </w:tabs>
        <w:spacing w:after="0" w:line="276" w:lineRule="auto"/>
        <w:jc w:val="both"/>
        <w:rPr>
          <w:rFonts w:ascii="Arial" w:hAnsi="Arial" w:cs="Arial"/>
        </w:rPr>
      </w:pPr>
      <w:r w:rsidRPr="005F421A">
        <w:rPr>
          <w:rFonts w:ascii="Arial" w:hAnsi="Arial" w:cs="Arial"/>
        </w:rPr>
        <w:t>……………….,………..de………………de 2023.</w:t>
      </w:r>
    </w:p>
    <w:p w14:paraId="4A07C34B" w14:textId="77777777" w:rsidR="005F421A" w:rsidRDefault="005F421A" w:rsidP="005F421A">
      <w:pPr>
        <w:autoSpaceDE w:val="0"/>
        <w:autoSpaceDN w:val="0"/>
        <w:adjustRightInd w:val="0"/>
        <w:spacing w:after="0" w:line="276" w:lineRule="auto"/>
        <w:jc w:val="both"/>
        <w:rPr>
          <w:rFonts w:ascii="Arial" w:hAnsi="Arial" w:cs="Arial"/>
        </w:rPr>
      </w:pPr>
    </w:p>
    <w:p w14:paraId="7C385F83" w14:textId="0D3C7B7B" w:rsidR="00534E2D" w:rsidRDefault="00534E2D" w:rsidP="005F421A">
      <w:pPr>
        <w:autoSpaceDE w:val="0"/>
        <w:autoSpaceDN w:val="0"/>
        <w:adjustRightInd w:val="0"/>
        <w:spacing w:after="0" w:line="276" w:lineRule="auto"/>
        <w:jc w:val="both"/>
        <w:rPr>
          <w:rFonts w:ascii="Arial" w:hAnsi="Arial" w:cs="Arial"/>
        </w:rPr>
      </w:pPr>
      <w:r>
        <w:rPr>
          <w:noProof/>
          <w:lang w:eastAsia="es-PE"/>
        </w:rPr>
        <mc:AlternateContent>
          <mc:Choice Requires="wps">
            <w:drawing>
              <wp:anchor distT="45720" distB="45720" distL="114300" distR="114300" simplePos="0" relativeHeight="251663360" behindDoc="0" locked="0" layoutInCell="1" allowOverlap="1" wp14:anchorId="4A326BB1" wp14:editId="4F9B1410">
                <wp:simplePos x="0" y="0"/>
                <wp:positionH relativeFrom="column">
                  <wp:posOffset>2200275</wp:posOffset>
                </wp:positionH>
                <wp:positionV relativeFrom="paragraph">
                  <wp:posOffset>193040</wp:posOffset>
                </wp:positionV>
                <wp:extent cx="786765" cy="1120775"/>
                <wp:effectExtent l="0" t="0" r="13335" b="22225"/>
                <wp:wrapSquare wrapText="bothSides"/>
                <wp:docPr id="12429896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1120775"/>
                        </a:xfrm>
                        <a:prstGeom prst="rect">
                          <a:avLst/>
                        </a:prstGeom>
                        <a:solidFill>
                          <a:srgbClr val="FFFFFF"/>
                        </a:solidFill>
                        <a:ln w="9525">
                          <a:solidFill>
                            <a:srgbClr val="000000"/>
                          </a:solidFill>
                          <a:miter lim="800000"/>
                          <a:headEnd/>
                          <a:tailEnd/>
                        </a:ln>
                      </wps:spPr>
                      <wps:txbx>
                        <w:txbxContent>
                          <w:p w14:paraId="524E40E4" w14:textId="77777777" w:rsidR="00534E2D" w:rsidRDefault="00534E2D" w:rsidP="00534E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326BB1" id="_x0000_t202" coordsize="21600,21600" o:spt="202" path="m,l,21600r21600,l21600,xe">
                <v:stroke joinstyle="miter"/>
                <v:path gradientshapeok="t" o:connecttype="rect"/>
              </v:shapetype>
              <v:shape id="Cuadro de texto 2" o:spid="_x0000_s1026" type="#_x0000_t202" style="position:absolute;left:0;text-align:left;margin-left:173.25pt;margin-top:15.2pt;width:61.95pt;height:88.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">
                <v:textbox>
                  <w:txbxContent>
                    <w:p w14:paraId="524E40E4" w14:textId="77777777" w:rsidR="00534E2D" w:rsidRDefault="00534E2D" w:rsidP="00534E2D"/>
                  </w:txbxContent>
                </v:textbox>
                <w10:wrap type="square"/>
              </v:shape>
            </w:pict>
          </mc:Fallback>
        </mc:AlternateContent>
      </w:r>
    </w:p>
    <w:p w14:paraId="489C4D2B" w14:textId="1DD2790D" w:rsidR="00534E2D" w:rsidRDefault="00534E2D" w:rsidP="005F421A">
      <w:pPr>
        <w:tabs>
          <w:tab w:val="left" w:pos="0"/>
          <w:tab w:val="left" w:pos="567"/>
        </w:tabs>
        <w:spacing w:after="0" w:line="276" w:lineRule="auto"/>
        <w:jc w:val="both"/>
        <w:rPr>
          <w:rFonts w:ascii="Arial" w:hAnsi="Arial" w:cs="Arial"/>
        </w:rPr>
      </w:pPr>
    </w:p>
    <w:p w14:paraId="5AEEEAE4" w14:textId="77777777" w:rsidR="005F421A" w:rsidRDefault="005F421A" w:rsidP="005F421A">
      <w:pPr>
        <w:tabs>
          <w:tab w:val="left" w:pos="0"/>
          <w:tab w:val="left" w:pos="567"/>
        </w:tabs>
        <w:spacing w:after="0" w:line="276" w:lineRule="auto"/>
        <w:jc w:val="both"/>
        <w:rPr>
          <w:rFonts w:ascii="Arial" w:hAnsi="Arial" w:cs="Arial"/>
        </w:rPr>
      </w:pPr>
    </w:p>
    <w:p w14:paraId="53C04494" w14:textId="77777777" w:rsidR="005F421A" w:rsidRDefault="005F421A" w:rsidP="005F421A">
      <w:pPr>
        <w:tabs>
          <w:tab w:val="left" w:pos="0"/>
          <w:tab w:val="left" w:pos="567"/>
        </w:tabs>
        <w:spacing w:after="0" w:line="276" w:lineRule="auto"/>
        <w:jc w:val="both"/>
        <w:rPr>
          <w:rFonts w:ascii="Arial" w:hAnsi="Arial" w:cs="Arial"/>
        </w:rPr>
      </w:pPr>
    </w:p>
    <w:p w14:paraId="19DA5D71" w14:textId="77777777" w:rsidR="005F421A" w:rsidRDefault="005F421A" w:rsidP="005F421A">
      <w:pPr>
        <w:tabs>
          <w:tab w:val="left" w:pos="0"/>
          <w:tab w:val="left" w:pos="567"/>
        </w:tabs>
        <w:spacing w:after="0" w:line="276" w:lineRule="auto"/>
        <w:jc w:val="both"/>
        <w:rPr>
          <w:rFonts w:ascii="Arial" w:hAnsi="Arial" w:cs="Arial"/>
        </w:rPr>
      </w:pPr>
    </w:p>
    <w:p w14:paraId="2F494A3B" w14:textId="63B28BB6" w:rsidR="00534E2D" w:rsidRPr="0040008E" w:rsidRDefault="00534E2D" w:rsidP="005F421A">
      <w:pPr>
        <w:tabs>
          <w:tab w:val="left" w:pos="0"/>
          <w:tab w:val="left" w:pos="567"/>
        </w:tabs>
        <w:spacing w:after="0" w:line="276" w:lineRule="auto"/>
        <w:jc w:val="both"/>
        <w:rPr>
          <w:rFonts w:ascii="Arial" w:hAnsi="Arial" w:cs="Arial"/>
        </w:rPr>
      </w:pPr>
      <w:r w:rsidRPr="0040008E">
        <w:rPr>
          <w:rFonts w:ascii="Arial" w:hAnsi="Arial" w:cs="Arial"/>
        </w:rPr>
        <w:t xml:space="preserve">_________________________ </w:t>
      </w:r>
    </w:p>
    <w:p w14:paraId="29B18A95" w14:textId="77777777"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 xml:space="preserve">                  Firma </w:t>
      </w:r>
    </w:p>
    <w:p w14:paraId="1B1E451B" w14:textId="5D07BF23" w:rsidR="00534E2D" w:rsidRPr="0040008E" w:rsidRDefault="00534E2D" w:rsidP="005F421A">
      <w:pPr>
        <w:tabs>
          <w:tab w:val="left" w:pos="0"/>
          <w:tab w:val="left" w:pos="567"/>
        </w:tabs>
        <w:spacing w:after="0" w:line="276" w:lineRule="auto"/>
        <w:jc w:val="both"/>
        <w:rPr>
          <w:rFonts w:ascii="Arial" w:hAnsi="Arial" w:cs="Arial"/>
          <w:sz w:val="20"/>
          <w:szCs w:val="20"/>
        </w:rPr>
      </w:pPr>
      <w:r w:rsidRPr="0040008E">
        <w:rPr>
          <w:rFonts w:ascii="Arial" w:hAnsi="Arial" w:cs="Arial"/>
          <w:sz w:val="20"/>
          <w:szCs w:val="20"/>
        </w:rPr>
        <w:t>Nombres y Apellidos:</w:t>
      </w:r>
    </w:p>
    <w:p w14:paraId="0317B93A" w14:textId="3E1B8254" w:rsidR="000D59A3" w:rsidRDefault="00534E2D" w:rsidP="005F421A">
      <w:pPr>
        <w:tabs>
          <w:tab w:val="left" w:pos="0"/>
          <w:tab w:val="left" w:pos="567"/>
        </w:tabs>
        <w:spacing w:after="0" w:line="276" w:lineRule="auto"/>
        <w:jc w:val="both"/>
        <w:rPr>
          <w:rFonts w:ascii="Arial" w:hAnsi="Arial" w:cs="Arial"/>
        </w:rPr>
      </w:pPr>
      <w:r w:rsidRPr="0040008E">
        <w:rPr>
          <w:rFonts w:ascii="Arial" w:hAnsi="Arial" w:cs="Arial"/>
          <w:sz w:val="20"/>
          <w:szCs w:val="20"/>
        </w:rPr>
        <w:t>DNI</w:t>
      </w:r>
      <w:r w:rsidR="000D59A3">
        <w:rPr>
          <w:rFonts w:ascii="Arial" w:hAnsi="Arial" w:cs="Arial"/>
          <w:sz w:val="20"/>
          <w:szCs w:val="20"/>
        </w:rPr>
        <w:t>:</w:t>
      </w:r>
    </w:p>
    <w:sectPr w:rsidR="000D59A3" w:rsidSect="00B1107E">
      <w:headerReference w:type="default" r:id="rId8"/>
      <w:footerReference w:type="default" r:id="rId9"/>
      <w:pgSz w:w="11906" w:h="16838"/>
      <w:pgMar w:top="1417"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59F70" w14:textId="77777777" w:rsidR="002051BB" w:rsidRDefault="002051BB" w:rsidP="00455B10">
      <w:pPr>
        <w:spacing w:after="0" w:line="240" w:lineRule="auto"/>
      </w:pPr>
      <w:r>
        <w:separator/>
      </w:r>
    </w:p>
  </w:endnote>
  <w:endnote w:type="continuationSeparator" w:id="0">
    <w:p w14:paraId="71C39A50" w14:textId="77777777" w:rsidR="002051BB" w:rsidRDefault="002051BB" w:rsidP="0045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813869"/>
      <w:docPartObj>
        <w:docPartGallery w:val="Page Numbers (Bottom of Page)"/>
        <w:docPartUnique/>
      </w:docPartObj>
    </w:sdtPr>
    <w:sdtEndPr/>
    <w:sdtContent>
      <w:p w14:paraId="154E9FD2" w14:textId="15A8E4D0" w:rsidR="00A84DA2" w:rsidRDefault="00F50FF9">
        <w:pPr>
          <w:pStyle w:val="Piedepgina"/>
          <w:jc w:val="right"/>
        </w:pPr>
        <w:r>
          <w:fldChar w:fldCharType="begin"/>
        </w:r>
        <w:r>
          <w:instrText>PAGE   \* MERGEFORMAT</w:instrText>
        </w:r>
        <w:r>
          <w:fldChar w:fldCharType="separate"/>
        </w:r>
        <w:r w:rsidR="006665F2" w:rsidRPr="006665F2">
          <w:rPr>
            <w:noProof/>
            <w:lang w:val="es-ES"/>
          </w:rPr>
          <w:t>2</w:t>
        </w:r>
        <w:r>
          <w:fldChar w:fldCharType="end"/>
        </w:r>
      </w:p>
    </w:sdtContent>
  </w:sdt>
  <w:p w14:paraId="32C72A7A" w14:textId="455105B7" w:rsidR="000B1981" w:rsidRDefault="000B1981" w:rsidP="000B1981">
    <w:pPr>
      <w:pStyle w:val="Piedepgina"/>
    </w:pPr>
    <w:r>
      <w:rPr>
        <w:noProof/>
      </w:rPr>
      <mc:AlternateContent>
        <mc:Choice Requires="wps">
          <w:drawing>
            <wp:anchor distT="0" distB="0" distL="114300" distR="114300" simplePos="0" relativeHeight="251662336" behindDoc="0" locked="0" layoutInCell="1" allowOverlap="1" wp14:anchorId="0B53F38B" wp14:editId="598E5B4A">
              <wp:simplePos x="0" y="0"/>
              <wp:positionH relativeFrom="column">
                <wp:posOffset>3820795</wp:posOffset>
              </wp:positionH>
              <wp:positionV relativeFrom="paragraph">
                <wp:posOffset>140335</wp:posOffset>
              </wp:positionV>
              <wp:extent cx="6985" cy="686435"/>
              <wp:effectExtent l="0" t="0" r="31115" b="3746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686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ADFD1" id="Conector recto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85pt,11.05pt" to="301.4pt,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"/>
          </w:pict>
        </mc:Fallback>
      </mc:AlternateContent>
    </w:r>
    <w:r>
      <w:rPr>
        <w:noProof/>
      </w:rPr>
      <w:drawing>
        <wp:anchor distT="0" distB="0" distL="114300" distR="114300" simplePos="0" relativeHeight="251664384" behindDoc="0" locked="0" layoutInCell="1" allowOverlap="1" wp14:anchorId="2EB2D199" wp14:editId="6BC42C46">
          <wp:simplePos x="0" y="0"/>
          <wp:positionH relativeFrom="page">
            <wp:posOffset>6031865</wp:posOffset>
          </wp:positionH>
          <wp:positionV relativeFrom="paragraph">
            <wp:posOffset>210185</wp:posOffset>
          </wp:positionV>
          <wp:extent cx="1351915" cy="5048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15" cy="50482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D1F939B" wp14:editId="67957E87">
          <wp:simplePos x="0" y="0"/>
          <wp:positionH relativeFrom="column">
            <wp:posOffset>-718185</wp:posOffset>
          </wp:positionH>
          <wp:positionV relativeFrom="paragraph">
            <wp:posOffset>183515</wp:posOffset>
          </wp:positionV>
          <wp:extent cx="1774825" cy="523240"/>
          <wp:effectExtent l="0" t="0" r="0" b="0"/>
          <wp:wrapNone/>
          <wp:docPr id="4" name="Imagen 4" descr="WhatsApp Image 2023-01-19 at 12.54.1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WhatsApp Image 2023-01-19 at 12.54.15 P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4825" cy="523240"/>
                  </a:xfrm>
                  <a:prstGeom prst="rect">
                    <a:avLst/>
                  </a:prstGeom>
                  <a:noFill/>
                </pic:spPr>
              </pic:pic>
            </a:graphicData>
          </a:graphic>
          <wp14:sizeRelH relativeFrom="margin">
            <wp14:pctWidth>0</wp14:pctWidth>
          </wp14:sizeRelH>
          <wp14:sizeRelV relativeFrom="margin">
            <wp14:pctHeight>0</wp14:pctHeight>
          </wp14:sizeRelV>
        </wp:anchor>
      </w:drawing>
    </w:r>
  </w:p>
  <w:p w14:paraId="1DB56822" w14:textId="5A849E83" w:rsidR="000B1981" w:rsidRDefault="000B1981" w:rsidP="000B1981">
    <w:pPr>
      <w:pStyle w:val="Piedepgina"/>
    </w:pPr>
    <w:r>
      <w:rPr>
        <w:noProof/>
      </w:rPr>
      <mc:AlternateContent>
        <mc:Choice Requires="wps">
          <w:drawing>
            <wp:anchor distT="0" distB="0" distL="114300" distR="114300" simplePos="0" relativeHeight="251660288" behindDoc="1" locked="0" layoutInCell="1" allowOverlap="1" wp14:anchorId="5F6E5D8D" wp14:editId="0BE13A42">
              <wp:simplePos x="0" y="0"/>
              <wp:positionH relativeFrom="column">
                <wp:posOffset>3821430</wp:posOffset>
              </wp:positionH>
              <wp:positionV relativeFrom="paragraph">
                <wp:posOffset>7620</wp:posOffset>
              </wp:positionV>
              <wp:extent cx="1287145" cy="626110"/>
              <wp:effectExtent l="0" t="0" r="0" b="2540"/>
              <wp:wrapTight wrapText="bothSides">
                <wp:wrapPolygon edited="0">
                  <wp:start x="639" y="0"/>
                  <wp:lineTo x="639" y="21030"/>
                  <wp:lineTo x="20460" y="21030"/>
                  <wp:lineTo x="20460" y="0"/>
                  <wp:lineTo x="639" y="0"/>
                </wp:wrapPolygon>
              </wp:wrapTight>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145" cy="626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E8E6" w14:textId="77777777" w:rsidR="000B1981" w:rsidRDefault="000B1981" w:rsidP="000B1981">
                          <w:pPr>
                            <w:spacing w:after="0"/>
                            <w:rPr>
                              <w:rFonts w:ascii="Arial" w:hAnsi="Arial" w:cs="Arial"/>
                              <w:sz w:val="14"/>
                              <w:szCs w:val="14"/>
                            </w:rPr>
                          </w:pPr>
                          <w:r>
                            <w:rPr>
                              <w:rFonts w:ascii="Arial" w:hAnsi="Arial" w:cs="Arial"/>
                              <w:sz w:val="14"/>
                              <w:szCs w:val="14"/>
                            </w:rPr>
                            <w:t>Av. Honorio Nº 262</w:t>
                          </w:r>
                        </w:p>
                        <w:p w14:paraId="351D9340" w14:textId="77777777" w:rsidR="000B1981" w:rsidRDefault="000B1981" w:rsidP="000B1981">
                          <w:pPr>
                            <w:spacing w:after="0"/>
                            <w:rPr>
                              <w:rFonts w:ascii="Arial" w:hAnsi="Arial" w:cs="Arial"/>
                              <w:sz w:val="14"/>
                              <w:szCs w:val="14"/>
                            </w:rPr>
                          </w:pPr>
                          <w:r>
                            <w:rPr>
                              <w:rFonts w:ascii="Arial" w:hAnsi="Arial" w:cs="Arial"/>
                              <w:sz w:val="14"/>
                              <w:szCs w:val="14"/>
                            </w:rPr>
                            <w:t>Urb. Ingeniería</w:t>
                          </w:r>
                        </w:p>
                        <w:p w14:paraId="4AA6D3F8" w14:textId="77777777" w:rsidR="000B1981" w:rsidRDefault="000B1981" w:rsidP="000B1981">
                          <w:pPr>
                            <w:spacing w:after="0"/>
                            <w:rPr>
                              <w:rFonts w:ascii="Arial" w:hAnsi="Arial" w:cs="Arial"/>
                              <w:sz w:val="14"/>
                              <w:szCs w:val="14"/>
                            </w:rPr>
                          </w:pPr>
                          <w:r>
                            <w:rPr>
                              <w:rFonts w:ascii="Arial" w:hAnsi="Arial" w:cs="Arial"/>
                              <w:sz w:val="14"/>
                              <w:szCs w:val="14"/>
                            </w:rPr>
                            <w:t>San Martín de Porres</w:t>
                          </w:r>
                        </w:p>
                        <w:p w14:paraId="7D1EA323" w14:textId="77777777" w:rsidR="000B1981" w:rsidRDefault="000B1981" w:rsidP="000B1981">
                          <w:pPr>
                            <w:spacing w:after="0"/>
                            <w:rPr>
                              <w:rFonts w:ascii="Arial" w:hAnsi="Arial" w:cs="Arial"/>
                              <w:sz w:val="14"/>
                              <w:szCs w:val="14"/>
                            </w:rPr>
                          </w:pPr>
                          <w:r>
                            <w:rPr>
                              <w:rFonts w:ascii="Arial" w:hAnsi="Arial" w:cs="Arial"/>
                              <w:sz w:val="14"/>
                              <w:szCs w:val="14"/>
                            </w:rPr>
                            <w:t>Lima 31, PERU</w:t>
                          </w:r>
                        </w:p>
                        <w:p w14:paraId="1B6571F3" w14:textId="77777777" w:rsidR="000B1981" w:rsidRDefault="000B1981" w:rsidP="000B1981">
                          <w:pPr>
                            <w:spacing w:after="0"/>
                            <w:rPr>
                              <w:rFonts w:ascii="Arial" w:hAnsi="Arial" w:cs="Arial"/>
                              <w:sz w:val="14"/>
                              <w:szCs w:val="14"/>
                            </w:rPr>
                          </w:pPr>
                          <w:r>
                            <w:rPr>
                              <w:rFonts w:ascii="Arial" w:hAnsi="Arial" w:cs="Arial"/>
                              <w:sz w:val="14"/>
                              <w:szCs w:val="14"/>
                            </w:rPr>
                            <w:t>Telf.: (511) 213-6000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E5D8D" id="_x0000_t202" coordsize="21600,21600" o:spt="202" path="m,l,21600r21600,l21600,xe">
              <v:stroke joinstyle="miter"/>
              <v:path gradientshapeok="t" o:connecttype="rect"/>
            </v:shapetype>
            <v:shape id="Cuadro de texto 7" o:spid="_x0000_s1028" type="#_x0000_t202" style="position:absolute;margin-left:300.9pt;margin-top:.6pt;width:101.35pt;height:49.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" filled="f" stroked="f">
              <v:textbox>
                <w:txbxContent>
                  <w:p w14:paraId="4D32E8E6" w14:textId="77777777" w:rsidR="000B1981" w:rsidRDefault="000B1981" w:rsidP="000B1981">
                    <w:pPr>
                      <w:spacing w:after="0"/>
                      <w:rPr>
                        <w:rFonts w:ascii="Arial" w:hAnsi="Arial" w:cs="Arial"/>
                        <w:sz w:val="14"/>
                        <w:szCs w:val="14"/>
                      </w:rPr>
                    </w:pPr>
                    <w:r>
                      <w:rPr>
                        <w:rFonts w:ascii="Arial" w:hAnsi="Arial" w:cs="Arial"/>
                        <w:sz w:val="14"/>
                        <w:szCs w:val="14"/>
                      </w:rPr>
                      <w:t>Av. Honorio Nº 262</w:t>
                    </w:r>
                  </w:p>
                  <w:p w14:paraId="351D9340" w14:textId="77777777" w:rsidR="000B1981" w:rsidRDefault="000B1981" w:rsidP="000B1981">
                    <w:pPr>
                      <w:spacing w:after="0"/>
                      <w:rPr>
                        <w:rFonts w:ascii="Arial" w:hAnsi="Arial" w:cs="Arial"/>
                        <w:sz w:val="14"/>
                        <w:szCs w:val="14"/>
                      </w:rPr>
                    </w:pPr>
                    <w:r>
                      <w:rPr>
                        <w:rFonts w:ascii="Arial" w:hAnsi="Arial" w:cs="Arial"/>
                        <w:sz w:val="14"/>
                        <w:szCs w:val="14"/>
                      </w:rPr>
                      <w:t>Urb. Ingeniería</w:t>
                    </w:r>
                  </w:p>
                  <w:p w14:paraId="4AA6D3F8" w14:textId="77777777" w:rsidR="000B1981" w:rsidRDefault="000B1981" w:rsidP="000B1981">
                    <w:pPr>
                      <w:spacing w:after="0"/>
                      <w:rPr>
                        <w:rFonts w:ascii="Arial" w:hAnsi="Arial" w:cs="Arial"/>
                        <w:sz w:val="14"/>
                        <w:szCs w:val="14"/>
                      </w:rPr>
                    </w:pPr>
                    <w:r>
                      <w:rPr>
                        <w:rFonts w:ascii="Arial" w:hAnsi="Arial" w:cs="Arial"/>
                        <w:sz w:val="14"/>
                        <w:szCs w:val="14"/>
                      </w:rPr>
                      <w:t>San Martín de Porres</w:t>
                    </w:r>
                  </w:p>
                  <w:p w14:paraId="7D1EA323" w14:textId="77777777" w:rsidR="000B1981" w:rsidRDefault="000B1981" w:rsidP="000B1981">
                    <w:pPr>
                      <w:spacing w:after="0"/>
                      <w:rPr>
                        <w:rFonts w:ascii="Arial" w:hAnsi="Arial" w:cs="Arial"/>
                        <w:sz w:val="14"/>
                        <w:szCs w:val="14"/>
                      </w:rPr>
                    </w:pPr>
                    <w:r>
                      <w:rPr>
                        <w:rFonts w:ascii="Arial" w:hAnsi="Arial" w:cs="Arial"/>
                        <w:sz w:val="14"/>
                        <w:szCs w:val="14"/>
                      </w:rPr>
                      <w:t>Lima 31, PERU</w:t>
                    </w:r>
                  </w:p>
                  <w:p w14:paraId="1B6571F3" w14:textId="77777777" w:rsidR="000B1981" w:rsidRDefault="000B1981" w:rsidP="000B1981">
                    <w:pPr>
                      <w:spacing w:after="0"/>
                      <w:rPr>
                        <w:rFonts w:ascii="Arial" w:hAnsi="Arial" w:cs="Arial"/>
                        <w:sz w:val="14"/>
                        <w:szCs w:val="14"/>
                      </w:rPr>
                    </w:pPr>
                    <w:r>
                      <w:rPr>
                        <w:rFonts w:ascii="Arial" w:hAnsi="Arial" w:cs="Arial"/>
                        <w:sz w:val="14"/>
                        <w:szCs w:val="14"/>
                      </w:rPr>
                      <w:t>Telf.: (511) 213-6000</w:t>
                    </w:r>
                  </w:p>
                </w:txbxContent>
              </v:textbox>
              <w10:wrap type="tight"/>
            </v:shape>
          </w:pict>
        </mc:Fallback>
      </mc:AlternateContent>
    </w:r>
  </w:p>
  <w:p w14:paraId="5368A3B6" w14:textId="04BEC4DE" w:rsidR="000B1981" w:rsidRDefault="000B1981" w:rsidP="000B1981">
    <w:pPr>
      <w:pStyle w:val="Piedepgina"/>
    </w:pPr>
    <w:r>
      <w:rPr>
        <w:noProof/>
      </w:rPr>
      <mc:AlternateContent>
        <mc:Choice Requires="wps">
          <w:drawing>
            <wp:anchor distT="0" distB="0" distL="114300" distR="114300" simplePos="0" relativeHeight="251661312" behindDoc="0" locked="0" layoutInCell="1" allowOverlap="1" wp14:anchorId="2807C590" wp14:editId="76C528E5">
              <wp:simplePos x="0" y="0"/>
              <wp:positionH relativeFrom="column">
                <wp:posOffset>2285365</wp:posOffset>
              </wp:positionH>
              <wp:positionV relativeFrom="paragraph">
                <wp:posOffset>46990</wp:posOffset>
              </wp:positionV>
              <wp:extent cx="1560830" cy="3429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374EB" w14:textId="77777777" w:rsidR="000B1981" w:rsidRDefault="000B1981" w:rsidP="000B1981">
                          <w:pPr>
                            <w:rPr>
                              <w:rFonts w:ascii="Arial" w:hAnsi="Arial" w:cs="Arial"/>
                              <w:sz w:val="16"/>
                              <w:szCs w:val="16"/>
                            </w:rPr>
                          </w:pPr>
                          <w:r>
                            <w:rPr>
                              <w:rFonts w:ascii="Arial" w:hAnsi="Arial" w:cs="Arial"/>
                              <w:sz w:val="16"/>
                              <w:szCs w:val="16"/>
                            </w:rPr>
                            <w:t>www.hospitalcayetano.gob.pe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7C590" id="Cuadro de texto 5" o:spid="_x0000_s1029" type="#_x0000_t202" style="position:absolute;margin-left:179.95pt;margin-top:3.7pt;width:122.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" filled="f" stroked="f">
              <v:textbox>
                <w:txbxContent>
                  <w:p w14:paraId="7D5374EB" w14:textId="77777777" w:rsidR="000B1981" w:rsidRDefault="000B1981" w:rsidP="000B1981">
                    <w:pPr>
                      <w:rPr>
                        <w:rFonts w:ascii="Arial" w:hAnsi="Arial" w:cs="Arial"/>
                        <w:sz w:val="16"/>
                        <w:szCs w:val="16"/>
                      </w:rPr>
                    </w:pPr>
                    <w:r>
                      <w:rPr>
                        <w:rFonts w:ascii="Arial" w:hAnsi="Arial" w:cs="Arial"/>
                        <w:sz w:val="16"/>
                        <w:szCs w:val="16"/>
                      </w:rPr>
                      <w:t>www.hospitalcayetano.gob.pe</w:t>
                    </w:r>
                  </w:p>
                </w:txbxContent>
              </v:textbox>
            </v:shape>
          </w:pict>
        </mc:Fallback>
      </mc:AlternateContent>
    </w:r>
  </w:p>
  <w:p w14:paraId="4EEE6BB6" w14:textId="3C25A5BC" w:rsidR="002A5085" w:rsidRPr="002A5085" w:rsidRDefault="002A5085" w:rsidP="000B1981">
    <w:pPr>
      <w:pStyle w:val="Piedepgina"/>
      <w:rPr>
        <w:rFonts w:cstheme="minorHAns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CED0" w14:textId="77777777" w:rsidR="002051BB" w:rsidRDefault="002051BB" w:rsidP="00455B10">
      <w:pPr>
        <w:spacing w:after="0" w:line="240" w:lineRule="auto"/>
      </w:pPr>
      <w:r>
        <w:separator/>
      </w:r>
    </w:p>
  </w:footnote>
  <w:footnote w:type="continuationSeparator" w:id="0">
    <w:p w14:paraId="6C71F87E" w14:textId="77777777" w:rsidR="002051BB" w:rsidRDefault="002051BB" w:rsidP="00455B10">
      <w:pPr>
        <w:spacing w:after="0" w:line="240" w:lineRule="auto"/>
      </w:pPr>
      <w:r>
        <w:continuationSeparator/>
      </w:r>
    </w:p>
  </w:footnote>
  <w:footnote w:id="1">
    <w:p w14:paraId="04D90482" w14:textId="4560AEB8" w:rsidR="00AF5DA3" w:rsidRPr="00AF5DA3" w:rsidRDefault="00AF5DA3">
      <w:pPr>
        <w:pStyle w:val="Textonotapie"/>
        <w:rPr>
          <w:lang w:val="es-ES"/>
        </w:rPr>
      </w:pPr>
      <w:r>
        <w:rPr>
          <w:rStyle w:val="Refdenotaalpie"/>
        </w:rPr>
        <w:footnoteRef/>
      </w:r>
      <w:r w:rsidRPr="0090711E">
        <w:rPr>
          <w:rFonts w:ascii="Arial" w:hAnsi="Arial" w:cs="Arial"/>
          <w:sz w:val="16"/>
          <w:szCs w:val="16"/>
        </w:rPr>
        <w:t xml:space="preserve">De acuerdo al </w:t>
      </w:r>
      <w:r>
        <w:rPr>
          <w:rFonts w:ascii="Arial" w:hAnsi="Arial" w:cs="Arial"/>
          <w:sz w:val="16"/>
          <w:szCs w:val="16"/>
        </w:rPr>
        <w:t>literal e) del sub numeral 15.1.3 del numeral 15.1</w:t>
      </w:r>
      <w:r w:rsidRPr="0090711E">
        <w:rPr>
          <w:rFonts w:ascii="Arial" w:hAnsi="Arial" w:cs="Arial"/>
          <w:sz w:val="16"/>
          <w:szCs w:val="16"/>
        </w:rPr>
        <w:t xml:space="preserve"> del artículo </w:t>
      </w:r>
      <w:r>
        <w:rPr>
          <w:rFonts w:ascii="Arial" w:hAnsi="Arial" w:cs="Arial"/>
          <w:sz w:val="16"/>
          <w:szCs w:val="16"/>
        </w:rPr>
        <w:t>15</w:t>
      </w:r>
      <w:r w:rsidRPr="0090711E">
        <w:rPr>
          <w:rFonts w:ascii="Arial" w:hAnsi="Arial" w:cs="Arial"/>
          <w:sz w:val="16"/>
          <w:szCs w:val="16"/>
        </w:rPr>
        <w:t xml:space="preserve"> </w:t>
      </w:r>
      <w:r>
        <w:rPr>
          <w:rFonts w:ascii="Arial" w:hAnsi="Arial" w:cs="Arial"/>
          <w:sz w:val="16"/>
          <w:szCs w:val="16"/>
        </w:rPr>
        <w:t xml:space="preserve">del CAPITULO V </w:t>
      </w:r>
      <w:r w:rsidRPr="0090711E">
        <w:rPr>
          <w:rFonts w:ascii="Arial" w:hAnsi="Arial" w:cs="Arial"/>
          <w:sz w:val="16"/>
          <w:szCs w:val="16"/>
        </w:rPr>
        <w:t>del Decreto Supremo Nº 026-2023/SA.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FF0F1" w14:textId="56AB3C98" w:rsidR="000B1981" w:rsidRDefault="000B1981" w:rsidP="000B1981">
    <w:pPr>
      <w:pStyle w:val="Encabezado"/>
    </w:pPr>
    <w:r>
      <w:rPr>
        <w:noProof/>
      </w:rPr>
      <w:drawing>
        <wp:anchor distT="0" distB="0" distL="114300" distR="114300" simplePos="0" relativeHeight="251658240" behindDoc="0" locked="0" layoutInCell="1" allowOverlap="1" wp14:anchorId="3A9B73A5" wp14:editId="05061DA0">
          <wp:simplePos x="0" y="0"/>
          <wp:positionH relativeFrom="column">
            <wp:posOffset>5426710</wp:posOffset>
          </wp:positionH>
          <wp:positionV relativeFrom="paragraph">
            <wp:posOffset>-183515</wp:posOffset>
          </wp:positionV>
          <wp:extent cx="690245" cy="626745"/>
          <wp:effectExtent l="0" t="0" r="0" b="190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245" cy="6267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8B054DC" wp14:editId="781E024F">
          <wp:simplePos x="0" y="0"/>
          <wp:positionH relativeFrom="margin">
            <wp:align>right</wp:align>
          </wp:positionH>
          <wp:positionV relativeFrom="paragraph">
            <wp:posOffset>-173355</wp:posOffset>
          </wp:positionV>
          <wp:extent cx="5390515" cy="467360"/>
          <wp:effectExtent l="0" t="0" r="635" b="8890"/>
          <wp:wrapNone/>
          <wp:docPr id="1" name="Imagen 1" descr="WhatsApp Image 2023-01-31 at 2.59.2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WhatsApp Image 2023-01-31 at 2.59.22 P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0515" cy="46736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1FB4668C" wp14:editId="0827D9A9">
              <wp:simplePos x="0" y="0"/>
              <wp:positionH relativeFrom="column">
                <wp:posOffset>610235</wp:posOffset>
              </wp:positionH>
              <wp:positionV relativeFrom="paragraph">
                <wp:posOffset>208280</wp:posOffset>
              </wp:positionV>
              <wp:extent cx="4410075" cy="456565"/>
              <wp:effectExtent l="0" t="0" r="0" b="6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ECE9E" w14:textId="77777777" w:rsidR="000B1981" w:rsidRDefault="000B1981" w:rsidP="000B1981">
                          <w:pPr>
                            <w:spacing w:after="0" w:line="120" w:lineRule="auto"/>
                            <w:jc w:val="center"/>
                            <w:rPr>
                              <w:rStyle w:val="Textoennegrita"/>
                              <w:rFonts w:ascii="Tahoma" w:hAnsi="Tahoma" w:cs="Tahoma"/>
                              <w:sz w:val="16"/>
                              <w:szCs w:val="16"/>
                            </w:rPr>
                          </w:pPr>
                          <w:r>
                            <w:rPr>
                              <w:rFonts w:ascii="Arial Narrow" w:hAnsi="Arial Narrow" w:cs="Tahoma"/>
                              <w:b/>
                              <w:sz w:val="20"/>
                              <w:szCs w:val="20"/>
                            </w:rPr>
                            <w:t xml:space="preserve"> </w:t>
                          </w:r>
                        </w:p>
                        <w:p w14:paraId="26D9615C" w14:textId="77777777" w:rsidR="000B1981" w:rsidRDefault="000B1981" w:rsidP="000B1981">
                          <w:pPr>
                            <w:spacing w:after="0" w:line="240" w:lineRule="auto"/>
                            <w:jc w:val="center"/>
                            <w:rPr>
                              <w:rFonts w:ascii="Arial Narrow" w:hAnsi="Arial Narrow"/>
                              <w:sz w:val="20"/>
                              <w:szCs w:val="20"/>
                            </w:rPr>
                          </w:pPr>
                          <w:r>
                            <w:rPr>
                              <w:rStyle w:val="Textoennegrita"/>
                              <w:rFonts w:ascii="Tahoma" w:hAnsi="Tahoma" w:cs="Tahoma"/>
                              <w:sz w:val="16"/>
                              <w:szCs w:val="16"/>
                            </w:rPr>
                            <w:t>Decenio de la igualdad de oportunidades para mujeres y hombres</w:t>
                          </w:r>
                        </w:p>
                        <w:p w14:paraId="7C78D7B7" w14:textId="77777777" w:rsidR="000B1981" w:rsidRDefault="000B1981" w:rsidP="000B1981">
                          <w:pPr>
                            <w:spacing w:after="0" w:line="240" w:lineRule="auto"/>
                            <w:jc w:val="center"/>
                            <w:rPr>
                              <w:rFonts w:ascii="Tahoma" w:hAnsi="Tahoma" w:cs="Tahoma"/>
                              <w:b/>
                              <w:sz w:val="8"/>
                              <w:szCs w:val="8"/>
                            </w:rPr>
                          </w:pPr>
                        </w:p>
                        <w:p w14:paraId="42F88AC1" w14:textId="77777777" w:rsidR="000B1981" w:rsidRDefault="000B1981" w:rsidP="000B1981">
                          <w:pPr>
                            <w:spacing w:after="0" w:line="240" w:lineRule="auto"/>
                            <w:jc w:val="center"/>
                            <w:rPr>
                              <w:rFonts w:ascii="Tahoma" w:hAnsi="Tahoma" w:cs="Tahoma"/>
                              <w:sz w:val="16"/>
                              <w:szCs w:val="16"/>
                            </w:rPr>
                          </w:pPr>
                          <w:r>
                            <w:rPr>
                              <w:rFonts w:ascii="Tahoma" w:hAnsi="Tahoma" w:cs="Tahoma"/>
                              <w:sz w:val="16"/>
                              <w:szCs w:val="16"/>
                            </w:rPr>
                            <w:t>“Año de la unidad, la paz y el desarrollo”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B4668C" id="_x0000_t202" coordsize="21600,21600" o:spt="202" path="m,l,21600r21600,l21600,xe">
              <v:stroke joinstyle="miter"/>
              <v:path gradientshapeok="t" o:connecttype="rect"/>
            </v:shapetype>
            <v:shape id="Cuadro de texto 3" o:spid="_x0000_s1027" type="#_x0000_t202" style="position:absolute;margin-left:48.05pt;margin-top:16.4pt;width:347.25pt;height:35.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" filled="f" stroked="f">
              <v:textbox>
                <w:txbxContent>
                  <w:p w14:paraId="66CECE9E" w14:textId="77777777" w:rsidR="000B1981" w:rsidRDefault="000B1981" w:rsidP="000B1981">
                    <w:pPr>
                      <w:spacing w:after="0" w:line="120" w:lineRule="auto"/>
                      <w:jc w:val="center"/>
                      <w:rPr>
                        <w:rStyle w:val="Textoennegrita"/>
                        <w:rFonts w:ascii="Tahoma" w:hAnsi="Tahoma" w:cs="Tahoma"/>
                        <w:sz w:val="16"/>
                        <w:szCs w:val="16"/>
                      </w:rPr>
                    </w:pPr>
                    <w:r>
                      <w:rPr>
                        <w:rFonts w:ascii="Arial Narrow" w:hAnsi="Arial Narrow" w:cs="Tahoma"/>
                        <w:b/>
                        <w:sz w:val="20"/>
                        <w:szCs w:val="20"/>
                      </w:rPr>
                      <w:t xml:space="preserve"> </w:t>
                    </w:r>
                  </w:p>
                  <w:p w14:paraId="26D9615C" w14:textId="77777777" w:rsidR="000B1981" w:rsidRDefault="000B1981" w:rsidP="000B1981">
                    <w:pPr>
                      <w:spacing w:after="0" w:line="240" w:lineRule="auto"/>
                      <w:jc w:val="center"/>
                      <w:rPr>
                        <w:rFonts w:ascii="Arial Narrow" w:hAnsi="Arial Narrow"/>
                        <w:sz w:val="20"/>
                        <w:szCs w:val="20"/>
                      </w:rPr>
                    </w:pPr>
                    <w:r>
                      <w:rPr>
                        <w:rStyle w:val="Textoennegrita"/>
                        <w:rFonts w:ascii="Tahoma" w:hAnsi="Tahoma" w:cs="Tahoma"/>
                        <w:sz w:val="16"/>
                        <w:szCs w:val="16"/>
                      </w:rPr>
                      <w:t>Decenio de la igualdad de oportunidades para mujeres y hombres</w:t>
                    </w:r>
                  </w:p>
                  <w:p w14:paraId="7C78D7B7" w14:textId="77777777" w:rsidR="000B1981" w:rsidRDefault="000B1981" w:rsidP="000B1981">
                    <w:pPr>
                      <w:spacing w:after="0" w:line="240" w:lineRule="auto"/>
                      <w:jc w:val="center"/>
                      <w:rPr>
                        <w:rFonts w:ascii="Tahoma" w:hAnsi="Tahoma" w:cs="Tahoma"/>
                        <w:b/>
                        <w:sz w:val="8"/>
                        <w:szCs w:val="8"/>
                      </w:rPr>
                    </w:pPr>
                  </w:p>
                  <w:p w14:paraId="42F88AC1" w14:textId="77777777" w:rsidR="000B1981" w:rsidRDefault="000B1981" w:rsidP="000B1981">
                    <w:pPr>
                      <w:spacing w:after="0" w:line="240" w:lineRule="auto"/>
                      <w:jc w:val="center"/>
                      <w:rPr>
                        <w:rFonts w:ascii="Tahoma" w:hAnsi="Tahoma" w:cs="Tahoma"/>
                        <w:sz w:val="16"/>
                        <w:szCs w:val="16"/>
                      </w:rPr>
                    </w:pPr>
                    <w:r>
                      <w:rPr>
                        <w:rFonts w:ascii="Tahoma" w:hAnsi="Tahoma" w:cs="Tahoma"/>
                        <w:sz w:val="16"/>
                        <w:szCs w:val="16"/>
                      </w:rPr>
                      <w:t>“Año de la unidad, la paz y el desarrollo”</w:t>
                    </w:r>
                  </w:p>
                </w:txbxContent>
              </v:textbox>
            </v:shape>
          </w:pict>
        </mc:Fallback>
      </mc:AlternateContent>
    </w:r>
  </w:p>
  <w:p w14:paraId="36FB3DCB" w14:textId="77777777" w:rsidR="000B1981" w:rsidRDefault="000B1981" w:rsidP="000B1981">
    <w:pPr>
      <w:pStyle w:val="Encabezado"/>
    </w:pPr>
  </w:p>
  <w:p w14:paraId="5F7E7254" w14:textId="77777777" w:rsidR="000B1981" w:rsidRDefault="000B1981" w:rsidP="000B1981">
    <w:pPr>
      <w:pStyle w:val="Encabezado"/>
    </w:pPr>
  </w:p>
  <w:p w14:paraId="10F4FBB3" w14:textId="77777777" w:rsidR="000B1981" w:rsidRDefault="000B1981" w:rsidP="000B1981">
    <w:pPr>
      <w:pStyle w:val="Encabezado"/>
    </w:pPr>
  </w:p>
  <w:p w14:paraId="1E1EFE3E" w14:textId="549DC6F2" w:rsidR="0085053F" w:rsidRDefault="00850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466A7"/>
    <w:multiLevelType w:val="hybridMultilevel"/>
    <w:tmpl w:val="E46E0E6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9036D97"/>
    <w:multiLevelType w:val="hybridMultilevel"/>
    <w:tmpl w:val="2390B4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D603D28"/>
    <w:multiLevelType w:val="multilevel"/>
    <w:tmpl w:val="30DCDDE2"/>
    <w:lvl w:ilvl="0">
      <w:start w:val="15"/>
      <w:numFmt w:val="decimal"/>
      <w:lvlText w:val="%1"/>
      <w:lvlJc w:val="left"/>
      <w:pPr>
        <w:ind w:left="420" w:hanging="420"/>
      </w:pPr>
      <w:rPr>
        <w:rFonts w:eastAsiaTheme="minorHAnsi" w:hint="default"/>
        <w:b w:val="0"/>
        <w:sz w:val="22"/>
      </w:rPr>
    </w:lvl>
    <w:lvl w:ilvl="1">
      <w:start w:val="3"/>
      <w:numFmt w:val="decimal"/>
      <w:lvlText w:val="%1.%2"/>
      <w:lvlJc w:val="left"/>
      <w:pPr>
        <w:ind w:left="420" w:hanging="420"/>
      </w:pPr>
      <w:rPr>
        <w:rFonts w:eastAsiaTheme="minorHAnsi" w:hint="default"/>
        <w:b/>
        <w:bCs/>
        <w:sz w:val="22"/>
      </w:rPr>
    </w:lvl>
    <w:lvl w:ilvl="2">
      <w:start w:val="1"/>
      <w:numFmt w:val="decimal"/>
      <w:lvlText w:val="%1.%2.%3"/>
      <w:lvlJc w:val="left"/>
      <w:pPr>
        <w:ind w:left="720" w:hanging="720"/>
      </w:pPr>
      <w:rPr>
        <w:rFonts w:eastAsiaTheme="minorHAnsi" w:hint="default"/>
        <w:b/>
        <w:bCs w:val="0"/>
        <w:sz w:val="22"/>
      </w:rPr>
    </w:lvl>
    <w:lvl w:ilvl="3">
      <w:start w:val="1"/>
      <w:numFmt w:val="decimal"/>
      <w:lvlText w:val="%1.%2.%3.%4"/>
      <w:lvlJc w:val="left"/>
      <w:pPr>
        <w:ind w:left="720" w:hanging="720"/>
      </w:pPr>
      <w:rPr>
        <w:rFonts w:eastAsiaTheme="minorHAnsi" w:hint="default"/>
        <w:b w:val="0"/>
        <w:sz w:val="22"/>
      </w:rPr>
    </w:lvl>
    <w:lvl w:ilvl="4">
      <w:start w:val="1"/>
      <w:numFmt w:val="decimal"/>
      <w:lvlText w:val="%1.%2.%3.%4.%5"/>
      <w:lvlJc w:val="left"/>
      <w:pPr>
        <w:ind w:left="1080" w:hanging="1080"/>
      </w:pPr>
      <w:rPr>
        <w:rFonts w:eastAsiaTheme="minorHAnsi" w:hint="default"/>
        <w:b w:val="0"/>
        <w:sz w:val="22"/>
      </w:rPr>
    </w:lvl>
    <w:lvl w:ilvl="5">
      <w:start w:val="1"/>
      <w:numFmt w:val="decimal"/>
      <w:lvlText w:val="%1.%2.%3.%4.%5.%6"/>
      <w:lvlJc w:val="left"/>
      <w:pPr>
        <w:ind w:left="1080" w:hanging="1080"/>
      </w:pPr>
      <w:rPr>
        <w:rFonts w:eastAsiaTheme="minorHAnsi" w:hint="default"/>
        <w:b w:val="0"/>
        <w:sz w:val="22"/>
      </w:rPr>
    </w:lvl>
    <w:lvl w:ilvl="6">
      <w:start w:val="1"/>
      <w:numFmt w:val="decimal"/>
      <w:lvlText w:val="%1.%2.%3.%4.%5.%6.%7"/>
      <w:lvlJc w:val="left"/>
      <w:pPr>
        <w:ind w:left="1440" w:hanging="1440"/>
      </w:pPr>
      <w:rPr>
        <w:rFonts w:eastAsiaTheme="minorHAnsi" w:hint="default"/>
        <w:b w:val="0"/>
        <w:sz w:val="22"/>
      </w:rPr>
    </w:lvl>
    <w:lvl w:ilvl="7">
      <w:start w:val="1"/>
      <w:numFmt w:val="decimal"/>
      <w:lvlText w:val="%1.%2.%3.%4.%5.%6.%7.%8"/>
      <w:lvlJc w:val="left"/>
      <w:pPr>
        <w:ind w:left="1440" w:hanging="1440"/>
      </w:pPr>
      <w:rPr>
        <w:rFonts w:eastAsiaTheme="minorHAnsi" w:hint="default"/>
        <w:b w:val="0"/>
        <w:sz w:val="22"/>
      </w:rPr>
    </w:lvl>
    <w:lvl w:ilvl="8">
      <w:start w:val="1"/>
      <w:numFmt w:val="decimal"/>
      <w:lvlText w:val="%1.%2.%3.%4.%5.%6.%7.%8.%9"/>
      <w:lvlJc w:val="left"/>
      <w:pPr>
        <w:ind w:left="1800" w:hanging="1800"/>
      </w:pPr>
      <w:rPr>
        <w:rFonts w:eastAsiaTheme="minorHAnsi" w:hint="default"/>
        <w:b w:val="0"/>
        <w:sz w:val="22"/>
      </w:rPr>
    </w:lvl>
  </w:abstractNum>
  <w:abstractNum w:abstractNumId="3" w15:restartNumberingAfterBreak="0">
    <w:nsid w:val="0DC748B3"/>
    <w:multiLevelType w:val="hybridMultilevel"/>
    <w:tmpl w:val="AD60E4B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F0320A5"/>
    <w:multiLevelType w:val="multilevel"/>
    <w:tmpl w:val="D57A689E"/>
    <w:lvl w:ilvl="0">
      <w:start w:val="13"/>
      <w:numFmt w:val="decimal"/>
      <w:lvlText w:val="%1"/>
      <w:lvlJc w:val="left"/>
      <w:pPr>
        <w:ind w:left="420" w:hanging="420"/>
      </w:pPr>
      <w:rPr>
        <w:rFonts w:hint="default"/>
      </w:rPr>
    </w:lvl>
    <w:lvl w:ilvl="1">
      <w:start w:val="1"/>
      <w:numFmt w:val="decimal"/>
      <w:lvlText w:val="%1.%2"/>
      <w:lvlJc w:val="left"/>
      <w:pPr>
        <w:ind w:left="780" w:hanging="420"/>
      </w:pPr>
      <w:rPr>
        <w:rFonts w:hint="default"/>
        <w:b/>
        <w:bCs/>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FCC2961"/>
    <w:multiLevelType w:val="hybridMultilevel"/>
    <w:tmpl w:val="5C0CB086"/>
    <w:lvl w:ilvl="0" w:tplc="280A0011">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B37E1D"/>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165EC9"/>
    <w:multiLevelType w:val="multilevel"/>
    <w:tmpl w:val="776E24E2"/>
    <w:styleLink w:val="propio"/>
    <w:lvl w:ilvl="0">
      <w:start w:val="1"/>
      <w:numFmt w:val="decimal"/>
      <w:pStyle w:val="Ttulo1"/>
      <w:lvlText w:val="%1"/>
      <w:lvlJc w:val="left"/>
      <w:pPr>
        <w:ind w:left="360" w:hanging="360"/>
      </w:pPr>
      <w:rPr>
        <w:rFonts w:ascii="Arial" w:hAnsi="Arial" w:hint="default"/>
        <w:sz w:val="22"/>
      </w:rPr>
    </w:lvl>
    <w:lvl w:ilvl="1">
      <w:start w:val="1"/>
      <w:numFmt w:val="decimal"/>
      <w:pStyle w:val="Ttulo2"/>
      <w:lvlText w:val="1.%2"/>
      <w:lvlJc w:val="left"/>
      <w:pPr>
        <w:ind w:left="720" w:hanging="360"/>
      </w:pPr>
      <w:rPr>
        <w:rFonts w:hint="default"/>
      </w:rPr>
    </w:lvl>
    <w:lvl w:ilvl="2">
      <w:start w:val="1"/>
      <w:numFmt w:val="decimal"/>
      <w:pStyle w:val="Ttulo3"/>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F2458B"/>
    <w:multiLevelType w:val="hybridMultilevel"/>
    <w:tmpl w:val="2D1039DA"/>
    <w:lvl w:ilvl="0" w:tplc="280A000B">
      <w:start w:val="1"/>
      <w:numFmt w:val="bullet"/>
      <w:lvlText w:val=""/>
      <w:lvlJc w:val="left"/>
      <w:pPr>
        <w:ind w:left="1571" w:hanging="360"/>
      </w:pPr>
      <w:rPr>
        <w:rFonts w:ascii="Wingdings" w:hAnsi="Wingdings" w:hint="default"/>
      </w:rPr>
    </w:lvl>
    <w:lvl w:ilvl="1" w:tplc="280A0003" w:tentative="1">
      <w:start w:val="1"/>
      <w:numFmt w:val="bullet"/>
      <w:lvlText w:val="o"/>
      <w:lvlJc w:val="left"/>
      <w:pPr>
        <w:ind w:left="2291" w:hanging="360"/>
      </w:pPr>
      <w:rPr>
        <w:rFonts w:ascii="Courier New" w:hAnsi="Courier New" w:cs="Courier New" w:hint="default"/>
      </w:rPr>
    </w:lvl>
    <w:lvl w:ilvl="2" w:tplc="280A0005" w:tentative="1">
      <w:start w:val="1"/>
      <w:numFmt w:val="bullet"/>
      <w:lvlText w:val=""/>
      <w:lvlJc w:val="left"/>
      <w:pPr>
        <w:ind w:left="3011" w:hanging="360"/>
      </w:pPr>
      <w:rPr>
        <w:rFonts w:ascii="Wingdings" w:hAnsi="Wingdings" w:hint="default"/>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9" w15:restartNumberingAfterBreak="0">
    <w:nsid w:val="1B070CB5"/>
    <w:multiLevelType w:val="hybridMultilevel"/>
    <w:tmpl w:val="41967F58"/>
    <w:lvl w:ilvl="0" w:tplc="2772B52A">
      <w:start w:val="1"/>
      <w:numFmt w:val="decimal"/>
      <w:lvlText w:val="%1."/>
      <w:lvlJc w:val="left"/>
      <w:pPr>
        <w:ind w:left="720" w:hanging="360"/>
      </w:pPr>
      <w:rPr>
        <w:rFonts w:ascii="Arial" w:eastAsiaTheme="minorHAnsi" w:hAnsi="Arial" w:cs="Arial"/>
        <w:b w:val="0"/>
        <w:bCs/>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C0A0017">
      <w:start w:val="1"/>
      <w:numFmt w:val="lowerLetter"/>
      <w:lvlText w:val="%4)"/>
      <w:lvlJc w:val="left"/>
      <w:pPr>
        <w:ind w:left="720" w:hanging="360"/>
      </w:pPr>
    </w:lvl>
    <w:lvl w:ilvl="4" w:tplc="3F5ADB00">
      <w:start w:val="1"/>
      <w:numFmt w:val="lowerLetter"/>
      <w:lvlText w:val="%5."/>
      <w:lvlJc w:val="left"/>
      <w:pPr>
        <w:ind w:left="3600" w:hanging="360"/>
      </w:pPr>
      <w:rPr>
        <w:b w:val="0"/>
      </w:r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0" w15:restartNumberingAfterBreak="0">
    <w:nsid w:val="22C47DAE"/>
    <w:multiLevelType w:val="hybridMultilevel"/>
    <w:tmpl w:val="5CD282CE"/>
    <w:lvl w:ilvl="0" w:tplc="8CEE32C4">
      <w:start w:val="1"/>
      <w:numFmt w:val="lowerLetter"/>
      <w:lvlText w:val="%1)"/>
      <w:lvlJc w:val="left"/>
      <w:pPr>
        <w:ind w:left="644" w:hanging="360"/>
      </w:pPr>
      <w:rPr>
        <w:rFonts w:hint="default"/>
        <w:b w:val="0"/>
        <w:bCs/>
      </w:rPr>
    </w:lvl>
    <w:lvl w:ilvl="1" w:tplc="280A0019" w:tentative="1">
      <w:start w:val="1"/>
      <w:numFmt w:val="lowerLetter"/>
      <w:lvlText w:val="%2."/>
      <w:lvlJc w:val="left"/>
      <w:pPr>
        <w:ind w:left="1364" w:hanging="360"/>
      </w:pPr>
    </w:lvl>
    <w:lvl w:ilvl="2" w:tplc="280A001B">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1" w15:restartNumberingAfterBreak="0">
    <w:nsid w:val="2382770B"/>
    <w:multiLevelType w:val="hybridMultilevel"/>
    <w:tmpl w:val="517099DC"/>
    <w:lvl w:ilvl="0" w:tplc="55948EA8">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2" w15:restartNumberingAfterBreak="0">
    <w:nsid w:val="25584EDF"/>
    <w:multiLevelType w:val="multilevel"/>
    <w:tmpl w:val="0FEADF4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851F7A"/>
    <w:multiLevelType w:val="multilevel"/>
    <w:tmpl w:val="F77E511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1F5C67"/>
    <w:multiLevelType w:val="multilevel"/>
    <w:tmpl w:val="8DE298E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E27DB4"/>
    <w:multiLevelType w:val="multilevel"/>
    <w:tmpl w:val="798697FC"/>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16" w15:restartNumberingAfterBreak="0">
    <w:nsid w:val="2B5B03AA"/>
    <w:multiLevelType w:val="multilevel"/>
    <w:tmpl w:val="CE7027B6"/>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FE5574"/>
    <w:multiLevelType w:val="hybridMultilevel"/>
    <w:tmpl w:val="1EE0F9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8572E8"/>
    <w:multiLevelType w:val="multilevel"/>
    <w:tmpl w:val="0862D5A2"/>
    <w:lvl w:ilvl="0">
      <w:start w:val="1"/>
      <w:numFmt w:val="lowerLetter"/>
      <w:lvlText w:val="%1)"/>
      <w:lvlJc w:val="left"/>
      <w:pPr>
        <w:ind w:left="420" w:hanging="420"/>
      </w:pPr>
      <w:rPr>
        <w:rFonts w:hint="default"/>
        <w:b w:val="0"/>
        <w:bCs/>
      </w:rPr>
    </w:lvl>
    <w:lvl w:ilvl="1">
      <w:start w:val="2"/>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43813FD"/>
    <w:multiLevelType w:val="hybridMultilevel"/>
    <w:tmpl w:val="D1C2B586"/>
    <w:lvl w:ilvl="0" w:tplc="4B0209F4">
      <w:start w:val="1"/>
      <w:numFmt w:val="lowerLetter"/>
      <w:lvlText w:val="%1)"/>
      <w:lvlJc w:val="left"/>
      <w:pPr>
        <w:ind w:left="720" w:hanging="360"/>
      </w:pPr>
      <w:rPr>
        <w:rFonts w:hint="default"/>
        <w:b w:val="0"/>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54C6A47"/>
    <w:multiLevelType w:val="hybridMultilevel"/>
    <w:tmpl w:val="D1C2B586"/>
    <w:lvl w:ilvl="0" w:tplc="FFFFFFFF">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62E4BAD"/>
    <w:multiLevelType w:val="hybridMultilevel"/>
    <w:tmpl w:val="BBB21D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6546019"/>
    <w:multiLevelType w:val="multilevel"/>
    <w:tmpl w:val="4A2E426C"/>
    <w:lvl w:ilvl="0">
      <w:start w:val="4"/>
      <w:numFmt w:val="decimal"/>
      <w:lvlText w:val="%1"/>
      <w:lvlJc w:val="left"/>
      <w:pPr>
        <w:ind w:left="360" w:hanging="360"/>
      </w:pPr>
      <w:rPr>
        <w:b/>
      </w:rPr>
    </w:lvl>
    <w:lvl w:ilvl="1">
      <w:start w:val="1"/>
      <w:numFmt w:val="decimal"/>
      <w:lvlText w:val="%1.%2"/>
      <w:lvlJc w:val="left"/>
      <w:pPr>
        <w:ind w:left="360" w:hanging="360"/>
      </w:pPr>
      <w:rPr>
        <w:b/>
        <w:color w:val="auto"/>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3" w15:restartNumberingAfterBreak="0">
    <w:nsid w:val="40122B31"/>
    <w:multiLevelType w:val="multilevel"/>
    <w:tmpl w:val="7956504A"/>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D155F2E"/>
    <w:multiLevelType w:val="hybridMultilevel"/>
    <w:tmpl w:val="A38E0360"/>
    <w:lvl w:ilvl="0" w:tplc="754EAE70">
      <w:start w:val="1"/>
      <w:numFmt w:val="lowerLetter"/>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DF324C1"/>
    <w:multiLevelType w:val="hybridMultilevel"/>
    <w:tmpl w:val="B5B6B69E"/>
    <w:lvl w:ilvl="0" w:tplc="0486EF60">
      <w:start w:val="1"/>
      <w:numFmt w:val="lowerLetter"/>
      <w:lvlText w:val="%1)"/>
      <w:lvlJc w:val="left"/>
      <w:pPr>
        <w:ind w:left="786" w:hanging="360"/>
      </w:pPr>
      <w:rPr>
        <w:rFonts w:ascii="Arial" w:eastAsiaTheme="minorHAnsi" w:hAnsi="Arial" w:cs="Arial"/>
        <w:color w:val="auto"/>
      </w:rPr>
    </w:lvl>
    <w:lvl w:ilvl="1" w:tplc="E6060274">
      <w:start w:val="1"/>
      <w:numFmt w:val="lowerLetter"/>
      <w:lvlText w:val="%2."/>
      <w:lvlJc w:val="left"/>
      <w:pPr>
        <w:ind w:left="1506" w:hanging="360"/>
      </w:pPr>
      <w:rPr>
        <w:rFonts w:ascii="Arial" w:eastAsiaTheme="minorHAnsi" w:hAnsi="Arial" w:cs="Arial"/>
      </w:rPr>
    </w:lvl>
    <w:lvl w:ilvl="2" w:tplc="280A001B">
      <w:start w:val="1"/>
      <w:numFmt w:val="lowerRoman"/>
      <w:lvlText w:val="%3."/>
      <w:lvlJc w:val="right"/>
      <w:pPr>
        <w:ind w:left="2226" w:hanging="180"/>
      </w:pPr>
    </w:lvl>
    <w:lvl w:ilvl="3" w:tplc="45E6D832">
      <w:start w:val="1"/>
      <w:numFmt w:val="decimal"/>
      <w:lvlText w:val="-"/>
      <w:lvlJc w:val="left"/>
      <w:pPr>
        <w:ind w:left="2946" w:hanging="360"/>
      </w:pPr>
      <w:rPr>
        <w:rFonts w:ascii="Arial" w:eastAsiaTheme="minorHAnsi" w:hAnsi="Arial" w:cs="Arial" w:hint="default"/>
      </w:r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abstractNum w:abstractNumId="26" w15:restartNumberingAfterBreak="0">
    <w:nsid w:val="5C7E13FC"/>
    <w:multiLevelType w:val="hybridMultilevel"/>
    <w:tmpl w:val="EBE2BEDA"/>
    <w:lvl w:ilvl="0" w:tplc="4A18F46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09B71D7"/>
    <w:multiLevelType w:val="hybridMultilevel"/>
    <w:tmpl w:val="4490C112"/>
    <w:lvl w:ilvl="0" w:tplc="FFFFFFFF">
      <w:start w:val="1"/>
      <w:numFmt w:val="lowerLetter"/>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694FA9"/>
    <w:multiLevelType w:val="multilevel"/>
    <w:tmpl w:val="4DE251EE"/>
    <w:lvl w:ilvl="0">
      <w:start w:val="15"/>
      <w:numFmt w:val="decimal"/>
      <w:lvlText w:val="%1"/>
      <w:lvlJc w:val="left"/>
      <w:pPr>
        <w:ind w:left="420" w:hanging="420"/>
      </w:pPr>
      <w:rPr>
        <w:rFonts w:ascii="Arial" w:hAnsi="Arial" w:cs="Arial" w:hint="default"/>
        <w:sz w:val="21"/>
      </w:rPr>
    </w:lvl>
    <w:lvl w:ilvl="1">
      <w:start w:val="1"/>
      <w:numFmt w:val="decimal"/>
      <w:lvlText w:val="%1.%2"/>
      <w:lvlJc w:val="left"/>
      <w:pPr>
        <w:ind w:left="420" w:hanging="420"/>
      </w:pPr>
      <w:rPr>
        <w:rFonts w:ascii="Arial" w:hAnsi="Arial" w:cs="Arial" w:hint="default"/>
        <w:sz w:val="21"/>
      </w:rPr>
    </w:lvl>
    <w:lvl w:ilvl="2">
      <w:start w:val="1"/>
      <w:numFmt w:val="decimal"/>
      <w:lvlText w:val="%1.%2.%3"/>
      <w:lvlJc w:val="left"/>
      <w:pPr>
        <w:ind w:left="720" w:hanging="720"/>
      </w:pPr>
      <w:rPr>
        <w:rFonts w:ascii="Arial" w:hAnsi="Arial" w:cs="Arial" w:hint="default"/>
        <w:b/>
        <w:bCs/>
        <w:sz w:val="22"/>
        <w:szCs w:val="22"/>
      </w:rPr>
    </w:lvl>
    <w:lvl w:ilvl="3">
      <w:start w:val="1"/>
      <w:numFmt w:val="decimal"/>
      <w:lvlText w:val="%1.%2.%3.%4"/>
      <w:lvlJc w:val="left"/>
      <w:pPr>
        <w:ind w:left="720" w:hanging="720"/>
      </w:pPr>
      <w:rPr>
        <w:rFonts w:ascii="Arial" w:hAnsi="Arial" w:cs="Arial" w:hint="default"/>
        <w:b/>
        <w:bCs/>
        <w:sz w:val="21"/>
      </w:rPr>
    </w:lvl>
    <w:lvl w:ilvl="4">
      <w:start w:val="1"/>
      <w:numFmt w:val="decimal"/>
      <w:lvlText w:val="%1.%2.%3.%4.%5"/>
      <w:lvlJc w:val="left"/>
      <w:pPr>
        <w:ind w:left="1080" w:hanging="1080"/>
      </w:pPr>
      <w:rPr>
        <w:rFonts w:ascii="Arial" w:hAnsi="Arial" w:cs="Arial" w:hint="default"/>
        <w:sz w:val="21"/>
      </w:rPr>
    </w:lvl>
    <w:lvl w:ilvl="5">
      <w:start w:val="1"/>
      <w:numFmt w:val="decimal"/>
      <w:lvlText w:val="%1.%2.%3.%4.%5.%6"/>
      <w:lvlJc w:val="left"/>
      <w:pPr>
        <w:ind w:left="1080" w:hanging="1080"/>
      </w:pPr>
      <w:rPr>
        <w:rFonts w:ascii="Arial" w:hAnsi="Arial" w:cs="Arial" w:hint="default"/>
        <w:sz w:val="21"/>
      </w:rPr>
    </w:lvl>
    <w:lvl w:ilvl="6">
      <w:start w:val="1"/>
      <w:numFmt w:val="decimal"/>
      <w:lvlText w:val="%1.%2.%3.%4.%5.%6.%7"/>
      <w:lvlJc w:val="left"/>
      <w:pPr>
        <w:ind w:left="1440" w:hanging="1440"/>
      </w:pPr>
      <w:rPr>
        <w:rFonts w:ascii="Arial" w:hAnsi="Arial" w:cs="Arial" w:hint="default"/>
        <w:sz w:val="21"/>
      </w:rPr>
    </w:lvl>
    <w:lvl w:ilvl="7">
      <w:start w:val="1"/>
      <w:numFmt w:val="decimal"/>
      <w:lvlText w:val="%1.%2.%3.%4.%5.%6.%7.%8"/>
      <w:lvlJc w:val="left"/>
      <w:pPr>
        <w:ind w:left="1440" w:hanging="1440"/>
      </w:pPr>
      <w:rPr>
        <w:rFonts w:ascii="Arial" w:hAnsi="Arial" w:cs="Arial" w:hint="default"/>
        <w:sz w:val="21"/>
      </w:rPr>
    </w:lvl>
    <w:lvl w:ilvl="8">
      <w:start w:val="1"/>
      <w:numFmt w:val="decimal"/>
      <w:lvlText w:val="%1.%2.%3.%4.%5.%6.%7.%8.%9"/>
      <w:lvlJc w:val="left"/>
      <w:pPr>
        <w:ind w:left="1800" w:hanging="1800"/>
      </w:pPr>
      <w:rPr>
        <w:rFonts w:ascii="Arial" w:hAnsi="Arial" w:cs="Arial" w:hint="default"/>
        <w:sz w:val="21"/>
      </w:rPr>
    </w:lvl>
  </w:abstractNum>
  <w:abstractNum w:abstractNumId="29" w15:restartNumberingAfterBreak="0">
    <w:nsid w:val="732C1CBF"/>
    <w:multiLevelType w:val="hybridMultilevel"/>
    <w:tmpl w:val="F68CDA3C"/>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0" w15:restartNumberingAfterBreak="0">
    <w:nsid w:val="75614D31"/>
    <w:multiLevelType w:val="hybridMultilevel"/>
    <w:tmpl w:val="8E527E36"/>
    <w:lvl w:ilvl="0" w:tplc="18140CFC">
      <w:numFmt w:val="bullet"/>
      <w:lvlText w:val="-"/>
      <w:lvlJc w:val="left"/>
      <w:pPr>
        <w:ind w:left="720" w:hanging="360"/>
      </w:pPr>
      <w:rPr>
        <w:rFonts w:ascii="Arial" w:eastAsiaTheme="minorHAns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75661A66"/>
    <w:multiLevelType w:val="hybridMultilevel"/>
    <w:tmpl w:val="AEDA57DE"/>
    <w:lvl w:ilvl="0" w:tplc="3602704A">
      <w:start w:val="1"/>
      <w:numFmt w:val="lowerLetter"/>
      <w:lvlText w:val="%1)"/>
      <w:lvlJc w:val="left"/>
      <w:pPr>
        <w:ind w:left="786" w:hanging="360"/>
      </w:pPr>
      <w:rPr>
        <w:b w:val="0"/>
        <w:bCs/>
      </w:rPr>
    </w:lvl>
    <w:lvl w:ilvl="1" w:tplc="280A0019">
      <w:start w:val="1"/>
      <w:numFmt w:val="lowerLetter"/>
      <w:lvlText w:val="%2."/>
      <w:lvlJc w:val="left"/>
      <w:pPr>
        <w:ind w:left="1506" w:hanging="360"/>
      </w:pPr>
    </w:lvl>
    <w:lvl w:ilvl="2" w:tplc="280A001B">
      <w:start w:val="1"/>
      <w:numFmt w:val="lowerRoman"/>
      <w:lvlText w:val="%3."/>
      <w:lvlJc w:val="right"/>
      <w:pPr>
        <w:ind w:left="2226" w:hanging="180"/>
      </w:pPr>
    </w:lvl>
    <w:lvl w:ilvl="3" w:tplc="280A000F">
      <w:start w:val="1"/>
      <w:numFmt w:val="decimal"/>
      <w:lvlText w:val="%4."/>
      <w:lvlJc w:val="left"/>
      <w:pPr>
        <w:ind w:left="2946" w:hanging="360"/>
      </w:pPr>
    </w:lvl>
    <w:lvl w:ilvl="4" w:tplc="280A0019">
      <w:start w:val="1"/>
      <w:numFmt w:val="lowerLetter"/>
      <w:lvlText w:val="%5."/>
      <w:lvlJc w:val="left"/>
      <w:pPr>
        <w:ind w:left="3666" w:hanging="360"/>
      </w:pPr>
    </w:lvl>
    <w:lvl w:ilvl="5" w:tplc="280A001B">
      <w:start w:val="1"/>
      <w:numFmt w:val="lowerRoman"/>
      <w:lvlText w:val="%6."/>
      <w:lvlJc w:val="right"/>
      <w:pPr>
        <w:ind w:left="4386" w:hanging="180"/>
      </w:pPr>
    </w:lvl>
    <w:lvl w:ilvl="6" w:tplc="280A000F">
      <w:start w:val="1"/>
      <w:numFmt w:val="decimal"/>
      <w:lvlText w:val="%7."/>
      <w:lvlJc w:val="left"/>
      <w:pPr>
        <w:ind w:left="5106" w:hanging="360"/>
      </w:pPr>
    </w:lvl>
    <w:lvl w:ilvl="7" w:tplc="280A0019">
      <w:start w:val="1"/>
      <w:numFmt w:val="lowerLetter"/>
      <w:lvlText w:val="%8."/>
      <w:lvlJc w:val="left"/>
      <w:pPr>
        <w:ind w:left="5826" w:hanging="360"/>
      </w:pPr>
    </w:lvl>
    <w:lvl w:ilvl="8" w:tplc="280A001B">
      <w:start w:val="1"/>
      <w:numFmt w:val="lowerRoman"/>
      <w:lvlText w:val="%9."/>
      <w:lvlJc w:val="right"/>
      <w:pPr>
        <w:ind w:left="6546" w:hanging="180"/>
      </w:pPr>
    </w:lvl>
  </w:abstractNum>
  <w:num w:numId="1">
    <w:abstractNumId w:val="18"/>
  </w:num>
  <w:num w:numId="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3"/>
  </w:num>
  <w:num w:numId="9">
    <w:abstractNumId w:val="28"/>
  </w:num>
  <w:num w:numId="10">
    <w:abstractNumId w:val="2"/>
  </w:num>
  <w:num w:numId="11">
    <w:abstractNumId w:val="17"/>
  </w:num>
  <w:num w:numId="12">
    <w:abstractNumId w:val="23"/>
  </w:num>
  <w:num w:numId="13">
    <w:abstractNumId w:val="7"/>
  </w:num>
  <w:num w:numId="14">
    <w:abstractNumId w:val="14"/>
  </w:num>
  <w:num w:numId="15">
    <w:abstractNumId w:val="26"/>
  </w:num>
  <w:num w:numId="16">
    <w:abstractNumId w:val="16"/>
  </w:num>
  <w:num w:numId="17">
    <w:abstractNumId w:val="4"/>
  </w:num>
  <w:num w:numId="18">
    <w:abstractNumId w:val="24"/>
  </w:num>
  <w:num w:numId="19">
    <w:abstractNumId w:val="21"/>
  </w:num>
  <w:num w:numId="20">
    <w:abstractNumId w:val="29"/>
  </w:num>
  <w:num w:numId="21">
    <w:abstractNumId w:val="0"/>
  </w:num>
  <w:num w:numId="22">
    <w:abstractNumId w:val="12"/>
  </w:num>
  <w:num w:numId="23">
    <w:abstractNumId w:val="5"/>
  </w:num>
  <w:num w:numId="24">
    <w:abstractNumId w:val="8"/>
  </w:num>
  <w:num w:numId="25">
    <w:abstractNumId w:val="10"/>
  </w:num>
  <w:num w:numId="26">
    <w:abstractNumId w:val="19"/>
  </w:num>
  <w:num w:numId="27">
    <w:abstractNumId w:val="11"/>
  </w:num>
  <w:num w:numId="28">
    <w:abstractNumId w:val="20"/>
  </w:num>
  <w:num w:numId="29">
    <w:abstractNumId w:val="6"/>
  </w:num>
  <w:num w:numId="30">
    <w:abstractNumId w:val="3"/>
  </w:num>
  <w:num w:numId="31">
    <w:abstractNumId w:val="27"/>
  </w:num>
  <w:num w:numId="32">
    <w:abstractNumId w:val="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B10"/>
    <w:rsid w:val="000103CD"/>
    <w:rsid w:val="00015ECB"/>
    <w:rsid w:val="00027881"/>
    <w:rsid w:val="00031D76"/>
    <w:rsid w:val="000428E8"/>
    <w:rsid w:val="00051047"/>
    <w:rsid w:val="000B1981"/>
    <w:rsid w:val="000C10E7"/>
    <w:rsid w:val="000C5E42"/>
    <w:rsid w:val="000D2FD3"/>
    <w:rsid w:val="000D59A3"/>
    <w:rsid w:val="000E45F2"/>
    <w:rsid w:val="000F2AAE"/>
    <w:rsid w:val="00110759"/>
    <w:rsid w:val="0012097C"/>
    <w:rsid w:val="00120D6C"/>
    <w:rsid w:val="001222EF"/>
    <w:rsid w:val="001264AC"/>
    <w:rsid w:val="0013069C"/>
    <w:rsid w:val="00130BEB"/>
    <w:rsid w:val="0013290B"/>
    <w:rsid w:val="00145B3F"/>
    <w:rsid w:val="00162DE3"/>
    <w:rsid w:val="001642C8"/>
    <w:rsid w:val="00180C1F"/>
    <w:rsid w:val="001A5A87"/>
    <w:rsid w:val="001A5F93"/>
    <w:rsid w:val="001B3CEC"/>
    <w:rsid w:val="001E13E6"/>
    <w:rsid w:val="002051BB"/>
    <w:rsid w:val="002063BF"/>
    <w:rsid w:val="00223862"/>
    <w:rsid w:val="00230F0F"/>
    <w:rsid w:val="00240D08"/>
    <w:rsid w:val="00247F19"/>
    <w:rsid w:val="00251189"/>
    <w:rsid w:val="00261B30"/>
    <w:rsid w:val="0027730D"/>
    <w:rsid w:val="00292C6D"/>
    <w:rsid w:val="002931D4"/>
    <w:rsid w:val="002A5085"/>
    <w:rsid w:val="002C3370"/>
    <w:rsid w:val="002D7B79"/>
    <w:rsid w:val="002E21B2"/>
    <w:rsid w:val="002F556D"/>
    <w:rsid w:val="003502FC"/>
    <w:rsid w:val="003571D0"/>
    <w:rsid w:val="00370B93"/>
    <w:rsid w:val="0037197F"/>
    <w:rsid w:val="00371A4E"/>
    <w:rsid w:val="00374A63"/>
    <w:rsid w:val="0037796D"/>
    <w:rsid w:val="0038312B"/>
    <w:rsid w:val="00383F89"/>
    <w:rsid w:val="0039241B"/>
    <w:rsid w:val="00394B2F"/>
    <w:rsid w:val="003A2702"/>
    <w:rsid w:val="003B55E3"/>
    <w:rsid w:val="003B75A5"/>
    <w:rsid w:val="003C4AE8"/>
    <w:rsid w:val="003D323B"/>
    <w:rsid w:val="003D45A5"/>
    <w:rsid w:val="003D75D8"/>
    <w:rsid w:val="003E03ED"/>
    <w:rsid w:val="003E4CFD"/>
    <w:rsid w:val="003E63A2"/>
    <w:rsid w:val="003F0822"/>
    <w:rsid w:val="0040008E"/>
    <w:rsid w:val="00411C40"/>
    <w:rsid w:val="00417306"/>
    <w:rsid w:val="00435592"/>
    <w:rsid w:val="004355D4"/>
    <w:rsid w:val="00436D9B"/>
    <w:rsid w:val="00455B10"/>
    <w:rsid w:val="004573BD"/>
    <w:rsid w:val="00457CB9"/>
    <w:rsid w:val="00463CD3"/>
    <w:rsid w:val="00467D55"/>
    <w:rsid w:val="004733EE"/>
    <w:rsid w:val="004747C3"/>
    <w:rsid w:val="004824C1"/>
    <w:rsid w:val="00491F6C"/>
    <w:rsid w:val="004A5929"/>
    <w:rsid w:val="004B7FB2"/>
    <w:rsid w:val="004F1A15"/>
    <w:rsid w:val="004F2471"/>
    <w:rsid w:val="004F52C4"/>
    <w:rsid w:val="004F5E5E"/>
    <w:rsid w:val="004F61F8"/>
    <w:rsid w:val="005265D0"/>
    <w:rsid w:val="00534E2D"/>
    <w:rsid w:val="00553317"/>
    <w:rsid w:val="0056031E"/>
    <w:rsid w:val="00581A36"/>
    <w:rsid w:val="00583DC4"/>
    <w:rsid w:val="00590ACA"/>
    <w:rsid w:val="005A4040"/>
    <w:rsid w:val="005B190B"/>
    <w:rsid w:val="005B7F56"/>
    <w:rsid w:val="005C0206"/>
    <w:rsid w:val="005C18BB"/>
    <w:rsid w:val="005C3888"/>
    <w:rsid w:val="005C5957"/>
    <w:rsid w:val="005C6EAD"/>
    <w:rsid w:val="005D6495"/>
    <w:rsid w:val="005E4DD6"/>
    <w:rsid w:val="005F14ED"/>
    <w:rsid w:val="005F421A"/>
    <w:rsid w:val="00603279"/>
    <w:rsid w:val="00610EB7"/>
    <w:rsid w:val="00614F36"/>
    <w:rsid w:val="006301BE"/>
    <w:rsid w:val="006406E5"/>
    <w:rsid w:val="00643B5D"/>
    <w:rsid w:val="006521D7"/>
    <w:rsid w:val="00660593"/>
    <w:rsid w:val="006631F2"/>
    <w:rsid w:val="00663C47"/>
    <w:rsid w:val="0066617A"/>
    <w:rsid w:val="00666446"/>
    <w:rsid w:val="006665F2"/>
    <w:rsid w:val="0066707B"/>
    <w:rsid w:val="00681AE6"/>
    <w:rsid w:val="00683135"/>
    <w:rsid w:val="006A4F93"/>
    <w:rsid w:val="006A695B"/>
    <w:rsid w:val="006A6E74"/>
    <w:rsid w:val="006C0916"/>
    <w:rsid w:val="006E3EAA"/>
    <w:rsid w:val="006F031E"/>
    <w:rsid w:val="00703E6F"/>
    <w:rsid w:val="0070630F"/>
    <w:rsid w:val="007132E8"/>
    <w:rsid w:val="00714C0E"/>
    <w:rsid w:val="00726AEE"/>
    <w:rsid w:val="00744E0F"/>
    <w:rsid w:val="007644F6"/>
    <w:rsid w:val="00764EAC"/>
    <w:rsid w:val="0077705A"/>
    <w:rsid w:val="00780589"/>
    <w:rsid w:val="007960FC"/>
    <w:rsid w:val="007A5F50"/>
    <w:rsid w:val="007A6F6D"/>
    <w:rsid w:val="007A7F3E"/>
    <w:rsid w:val="007B3992"/>
    <w:rsid w:val="007C22DA"/>
    <w:rsid w:val="007C7CE1"/>
    <w:rsid w:val="007D3EE1"/>
    <w:rsid w:val="007D71EA"/>
    <w:rsid w:val="007E0D4A"/>
    <w:rsid w:val="007F0D88"/>
    <w:rsid w:val="0080322D"/>
    <w:rsid w:val="008214FD"/>
    <w:rsid w:val="0082286D"/>
    <w:rsid w:val="00830EED"/>
    <w:rsid w:val="00842E38"/>
    <w:rsid w:val="0085053F"/>
    <w:rsid w:val="00851F14"/>
    <w:rsid w:val="00857481"/>
    <w:rsid w:val="008834B8"/>
    <w:rsid w:val="00893EBD"/>
    <w:rsid w:val="008A17EE"/>
    <w:rsid w:val="008B69B3"/>
    <w:rsid w:val="008C5037"/>
    <w:rsid w:val="008C5081"/>
    <w:rsid w:val="008C6BA1"/>
    <w:rsid w:val="008E4F46"/>
    <w:rsid w:val="008F185B"/>
    <w:rsid w:val="00902985"/>
    <w:rsid w:val="00903873"/>
    <w:rsid w:val="00903923"/>
    <w:rsid w:val="0090711E"/>
    <w:rsid w:val="00910841"/>
    <w:rsid w:val="0094105C"/>
    <w:rsid w:val="009729C4"/>
    <w:rsid w:val="009A1C05"/>
    <w:rsid w:val="009B3874"/>
    <w:rsid w:val="009D0541"/>
    <w:rsid w:val="009D3B2A"/>
    <w:rsid w:val="009E3220"/>
    <w:rsid w:val="009E743F"/>
    <w:rsid w:val="009F6A80"/>
    <w:rsid w:val="009F7058"/>
    <w:rsid w:val="00A13BC3"/>
    <w:rsid w:val="00A1481F"/>
    <w:rsid w:val="00A1569D"/>
    <w:rsid w:val="00A21EEE"/>
    <w:rsid w:val="00A21F12"/>
    <w:rsid w:val="00A32BB5"/>
    <w:rsid w:val="00A331DE"/>
    <w:rsid w:val="00A4346F"/>
    <w:rsid w:val="00A73927"/>
    <w:rsid w:val="00A754AC"/>
    <w:rsid w:val="00A8355F"/>
    <w:rsid w:val="00A84DA2"/>
    <w:rsid w:val="00AD5C0E"/>
    <w:rsid w:val="00AE292A"/>
    <w:rsid w:val="00AF525E"/>
    <w:rsid w:val="00AF5DA3"/>
    <w:rsid w:val="00B016AC"/>
    <w:rsid w:val="00B056C8"/>
    <w:rsid w:val="00B1107E"/>
    <w:rsid w:val="00B204BC"/>
    <w:rsid w:val="00B22C02"/>
    <w:rsid w:val="00B27E3A"/>
    <w:rsid w:val="00B3060A"/>
    <w:rsid w:val="00B330AB"/>
    <w:rsid w:val="00B63B54"/>
    <w:rsid w:val="00B7327E"/>
    <w:rsid w:val="00B76288"/>
    <w:rsid w:val="00B90A49"/>
    <w:rsid w:val="00BC3848"/>
    <w:rsid w:val="00BD2070"/>
    <w:rsid w:val="00BE74A0"/>
    <w:rsid w:val="00BF7A05"/>
    <w:rsid w:val="00C03E3F"/>
    <w:rsid w:val="00C12874"/>
    <w:rsid w:val="00C17FFE"/>
    <w:rsid w:val="00C416BE"/>
    <w:rsid w:val="00C4227B"/>
    <w:rsid w:val="00C53471"/>
    <w:rsid w:val="00C619FF"/>
    <w:rsid w:val="00C61C4D"/>
    <w:rsid w:val="00C77049"/>
    <w:rsid w:val="00C92C09"/>
    <w:rsid w:val="00CA6801"/>
    <w:rsid w:val="00CB4BD7"/>
    <w:rsid w:val="00CB5A8C"/>
    <w:rsid w:val="00CB7D49"/>
    <w:rsid w:val="00CC1466"/>
    <w:rsid w:val="00CC3FE8"/>
    <w:rsid w:val="00CD211F"/>
    <w:rsid w:val="00CD3A5A"/>
    <w:rsid w:val="00CE4A16"/>
    <w:rsid w:val="00CF68E4"/>
    <w:rsid w:val="00D04344"/>
    <w:rsid w:val="00D100FE"/>
    <w:rsid w:val="00D225FA"/>
    <w:rsid w:val="00D3409B"/>
    <w:rsid w:val="00D37994"/>
    <w:rsid w:val="00D40EC3"/>
    <w:rsid w:val="00D66808"/>
    <w:rsid w:val="00D822D9"/>
    <w:rsid w:val="00D91518"/>
    <w:rsid w:val="00DF06E3"/>
    <w:rsid w:val="00DF0D5E"/>
    <w:rsid w:val="00E07941"/>
    <w:rsid w:val="00E10EC1"/>
    <w:rsid w:val="00E24CFE"/>
    <w:rsid w:val="00E25CC0"/>
    <w:rsid w:val="00E2692C"/>
    <w:rsid w:val="00E40051"/>
    <w:rsid w:val="00E4113D"/>
    <w:rsid w:val="00E43651"/>
    <w:rsid w:val="00E527F4"/>
    <w:rsid w:val="00E55679"/>
    <w:rsid w:val="00EA1159"/>
    <w:rsid w:val="00EB4154"/>
    <w:rsid w:val="00EB6B24"/>
    <w:rsid w:val="00EC4B01"/>
    <w:rsid w:val="00ED2412"/>
    <w:rsid w:val="00ED4A5E"/>
    <w:rsid w:val="00ED4AF4"/>
    <w:rsid w:val="00EE1EA4"/>
    <w:rsid w:val="00EE3A3F"/>
    <w:rsid w:val="00EE3BAB"/>
    <w:rsid w:val="00F04515"/>
    <w:rsid w:val="00F321AB"/>
    <w:rsid w:val="00F347E3"/>
    <w:rsid w:val="00F42986"/>
    <w:rsid w:val="00F50FF9"/>
    <w:rsid w:val="00F54964"/>
    <w:rsid w:val="00F601D9"/>
    <w:rsid w:val="00F63C71"/>
    <w:rsid w:val="00F83606"/>
    <w:rsid w:val="00F90643"/>
    <w:rsid w:val="00F935C6"/>
    <w:rsid w:val="00FA2155"/>
    <w:rsid w:val="00FA31BE"/>
    <w:rsid w:val="00FA3D1E"/>
    <w:rsid w:val="00FA5605"/>
    <w:rsid w:val="00FA6F2D"/>
    <w:rsid w:val="00FA70FF"/>
    <w:rsid w:val="00FC78AF"/>
    <w:rsid w:val="00FD0378"/>
    <w:rsid w:val="00FD57B9"/>
    <w:rsid w:val="00FD5AEC"/>
    <w:rsid w:val="00FF434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C96DF"/>
  <w15:chartTrackingRefBased/>
  <w15:docId w15:val="{34BA41AA-90D8-4CDF-9047-561FBC796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051"/>
  </w:style>
  <w:style w:type="paragraph" w:styleId="Ttulo1">
    <w:name w:val="heading 1"/>
    <w:basedOn w:val="Normal"/>
    <w:next w:val="Normal"/>
    <w:link w:val="Ttulo1Car"/>
    <w:uiPriority w:val="9"/>
    <w:qFormat/>
    <w:rsid w:val="00455B10"/>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455B10"/>
    <w:pPr>
      <w:keepNext/>
      <w:keepLines/>
      <w:numPr>
        <w:ilvl w:val="1"/>
        <w:numId w:val="13"/>
      </w:numPr>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55B10"/>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B10"/>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455B10"/>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455B10"/>
    <w:rPr>
      <w:rFonts w:asciiTheme="majorHAnsi" w:eastAsiaTheme="majorEastAsia" w:hAnsiTheme="majorHAnsi" w:cstheme="majorBidi"/>
      <w:color w:val="1F3763" w:themeColor="accent1" w:themeShade="7F"/>
      <w:sz w:val="24"/>
      <w:szCs w:val="24"/>
    </w:rPr>
  </w:style>
  <w:style w:type="paragraph" w:styleId="Prrafodelista">
    <w:name w:val="List Paragraph"/>
    <w:aliases w:val="List number Paragraph,SOP_bullet1,Footnote,List Paragraph1,Cuadro 2-1,Párrafo de lista2,Titulo 1,Fundamentacion,Titulo de Fígura,TITULO A,Lista 123,Numbered List Paragraph,Ha,Number List 1,Viñeta nivel 1,Lista de nivel 1,Bulleted List"/>
    <w:basedOn w:val="Normal"/>
    <w:link w:val="PrrafodelistaCar"/>
    <w:uiPriority w:val="34"/>
    <w:qFormat/>
    <w:rsid w:val="00455B10"/>
    <w:pPr>
      <w:ind w:left="720"/>
      <w:contextualSpacing/>
    </w:pPr>
  </w:style>
  <w:style w:type="paragraph" w:styleId="Sinespaciado">
    <w:name w:val="No Spacing"/>
    <w:link w:val="SinespaciadoCar"/>
    <w:uiPriority w:val="1"/>
    <w:qFormat/>
    <w:rsid w:val="00455B10"/>
    <w:pPr>
      <w:spacing w:after="0" w:line="240" w:lineRule="auto"/>
    </w:pPr>
  </w:style>
  <w:style w:type="character" w:customStyle="1" w:styleId="no-style-override">
    <w:name w:val="no-style-override"/>
    <w:basedOn w:val="Fuentedeprrafopredeter"/>
    <w:rsid w:val="00455B10"/>
  </w:style>
  <w:style w:type="character" w:customStyle="1" w:styleId="PrrafodelistaCar">
    <w:name w:val="Párrafo de lista Car"/>
    <w:aliases w:val="List number Paragraph Car,SOP_bullet1 Car,Footnote Car,List Paragraph1 Car,Cuadro 2-1 Car,Párrafo de lista2 Car,Titulo 1 Car,Fundamentacion Car,Titulo de Fígura Car,TITULO A Car,Lista 123 Car,Numbered List Paragraph Car,Ha Car"/>
    <w:link w:val="Prrafodelista"/>
    <w:uiPriority w:val="34"/>
    <w:qFormat/>
    <w:locked/>
    <w:rsid w:val="00455B10"/>
  </w:style>
  <w:style w:type="character" w:customStyle="1" w:styleId="no-style-override-1">
    <w:name w:val="no-style-override-1"/>
    <w:basedOn w:val="Fuentedeprrafopredeter"/>
    <w:rsid w:val="00455B10"/>
  </w:style>
  <w:style w:type="paragraph" w:styleId="Revisin">
    <w:name w:val="Revision"/>
    <w:hidden/>
    <w:uiPriority w:val="99"/>
    <w:semiHidden/>
    <w:rsid w:val="00455B10"/>
    <w:pPr>
      <w:spacing w:after="0" w:line="240" w:lineRule="auto"/>
    </w:pPr>
  </w:style>
  <w:style w:type="character" w:styleId="Refdecomentario">
    <w:name w:val="annotation reference"/>
    <w:basedOn w:val="Fuentedeprrafopredeter"/>
    <w:uiPriority w:val="99"/>
    <w:semiHidden/>
    <w:unhideWhenUsed/>
    <w:rsid w:val="00455B10"/>
    <w:rPr>
      <w:sz w:val="16"/>
      <w:szCs w:val="16"/>
    </w:rPr>
  </w:style>
  <w:style w:type="paragraph" w:styleId="Textocomentario">
    <w:name w:val="annotation text"/>
    <w:basedOn w:val="Normal"/>
    <w:link w:val="TextocomentarioCar"/>
    <w:uiPriority w:val="99"/>
    <w:semiHidden/>
    <w:unhideWhenUsed/>
    <w:rsid w:val="00455B1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5B10"/>
    <w:rPr>
      <w:sz w:val="20"/>
      <w:szCs w:val="20"/>
    </w:rPr>
  </w:style>
  <w:style w:type="paragraph" w:styleId="Asuntodelcomentario">
    <w:name w:val="annotation subject"/>
    <w:basedOn w:val="Textocomentario"/>
    <w:next w:val="Textocomentario"/>
    <w:link w:val="AsuntodelcomentarioCar"/>
    <w:uiPriority w:val="99"/>
    <w:semiHidden/>
    <w:unhideWhenUsed/>
    <w:rsid w:val="00455B10"/>
    <w:rPr>
      <w:b/>
      <w:bCs/>
    </w:rPr>
  </w:style>
  <w:style w:type="character" w:customStyle="1" w:styleId="AsuntodelcomentarioCar">
    <w:name w:val="Asunto del comentario Car"/>
    <w:basedOn w:val="TextocomentarioCar"/>
    <w:link w:val="Asuntodelcomentario"/>
    <w:uiPriority w:val="99"/>
    <w:semiHidden/>
    <w:rsid w:val="00455B10"/>
    <w:rPr>
      <w:b/>
      <w:bCs/>
      <w:sz w:val="20"/>
      <w:szCs w:val="20"/>
    </w:rPr>
  </w:style>
  <w:style w:type="paragraph" w:styleId="Textodeglobo">
    <w:name w:val="Balloon Text"/>
    <w:basedOn w:val="Normal"/>
    <w:link w:val="TextodegloboCar"/>
    <w:uiPriority w:val="99"/>
    <w:semiHidden/>
    <w:unhideWhenUsed/>
    <w:rsid w:val="00455B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5B10"/>
    <w:rPr>
      <w:rFonts w:ascii="Segoe UI" w:hAnsi="Segoe UI" w:cs="Segoe UI"/>
      <w:sz w:val="18"/>
      <w:szCs w:val="18"/>
    </w:rPr>
  </w:style>
  <w:style w:type="paragraph" w:styleId="Encabezado">
    <w:name w:val="header"/>
    <w:basedOn w:val="Normal"/>
    <w:link w:val="EncabezadoCar"/>
    <w:uiPriority w:val="99"/>
    <w:unhideWhenUsed/>
    <w:rsid w:val="00455B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5B10"/>
  </w:style>
  <w:style w:type="paragraph" w:styleId="Piedepgina">
    <w:name w:val="footer"/>
    <w:basedOn w:val="Normal"/>
    <w:link w:val="PiedepginaCar"/>
    <w:uiPriority w:val="99"/>
    <w:unhideWhenUsed/>
    <w:rsid w:val="00455B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5B10"/>
  </w:style>
  <w:style w:type="numbering" w:customStyle="1" w:styleId="propio">
    <w:name w:val="propio"/>
    <w:uiPriority w:val="99"/>
    <w:rsid w:val="00455B10"/>
    <w:pPr>
      <w:numPr>
        <w:numId w:val="13"/>
      </w:numPr>
    </w:pPr>
  </w:style>
  <w:style w:type="paragraph" w:styleId="Textonotapie">
    <w:name w:val="footnote text"/>
    <w:basedOn w:val="Normal"/>
    <w:link w:val="TextonotapieCar"/>
    <w:uiPriority w:val="99"/>
    <w:semiHidden/>
    <w:unhideWhenUsed/>
    <w:rsid w:val="00455B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55B10"/>
    <w:rPr>
      <w:sz w:val="20"/>
      <w:szCs w:val="20"/>
    </w:rPr>
  </w:style>
  <w:style w:type="character" w:styleId="Refdenotaalpie">
    <w:name w:val="footnote reference"/>
    <w:basedOn w:val="Fuentedeprrafopredeter"/>
    <w:uiPriority w:val="99"/>
    <w:semiHidden/>
    <w:unhideWhenUsed/>
    <w:rsid w:val="00455B10"/>
    <w:rPr>
      <w:vertAlign w:val="superscript"/>
    </w:rPr>
  </w:style>
  <w:style w:type="paragraph" w:customStyle="1" w:styleId="cuerpo">
    <w:name w:val="cuerpo"/>
    <w:basedOn w:val="Normal"/>
    <w:rsid w:val="003E4CF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5053F"/>
  </w:style>
  <w:style w:type="table" w:styleId="Tablaconcuadrcula">
    <w:name w:val="Table Grid"/>
    <w:basedOn w:val="Tablanormal"/>
    <w:uiPriority w:val="39"/>
    <w:rsid w:val="00534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0B19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872050">
      <w:bodyDiv w:val="1"/>
      <w:marLeft w:val="0"/>
      <w:marRight w:val="0"/>
      <w:marTop w:val="0"/>
      <w:marBottom w:val="0"/>
      <w:divBdr>
        <w:top w:val="none" w:sz="0" w:space="0" w:color="auto"/>
        <w:left w:val="none" w:sz="0" w:space="0" w:color="auto"/>
        <w:bottom w:val="none" w:sz="0" w:space="0" w:color="auto"/>
        <w:right w:val="none" w:sz="0" w:space="0" w:color="auto"/>
      </w:divBdr>
    </w:div>
    <w:div w:id="1497453530">
      <w:bodyDiv w:val="1"/>
      <w:marLeft w:val="0"/>
      <w:marRight w:val="0"/>
      <w:marTop w:val="0"/>
      <w:marBottom w:val="0"/>
      <w:divBdr>
        <w:top w:val="none" w:sz="0" w:space="0" w:color="auto"/>
        <w:left w:val="none" w:sz="0" w:space="0" w:color="auto"/>
        <w:bottom w:val="none" w:sz="0" w:space="0" w:color="auto"/>
        <w:right w:val="none" w:sz="0" w:space="0" w:color="auto"/>
      </w:divBdr>
    </w:div>
    <w:div w:id="1526745267">
      <w:bodyDiv w:val="1"/>
      <w:marLeft w:val="0"/>
      <w:marRight w:val="0"/>
      <w:marTop w:val="0"/>
      <w:marBottom w:val="0"/>
      <w:divBdr>
        <w:top w:val="none" w:sz="0" w:space="0" w:color="auto"/>
        <w:left w:val="none" w:sz="0" w:space="0" w:color="auto"/>
        <w:bottom w:val="none" w:sz="0" w:space="0" w:color="auto"/>
        <w:right w:val="none" w:sz="0" w:space="0" w:color="auto"/>
      </w:divBdr>
    </w:div>
    <w:div w:id="21187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F195F-21B8-4E33-80BE-5D9C6C23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1233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 ALAGON OROS</dc:creator>
  <cp:keywords/>
  <dc:description/>
  <cp:lastModifiedBy>MARLENE LIMAYLLA MONTALVO</cp:lastModifiedBy>
  <cp:revision>4</cp:revision>
  <cp:lastPrinted>2023-07-04T23:04:00Z</cp:lastPrinted>
  <dcterms:created xsi:type="dcterms:W3CDTF">2023-10-05T19:26:00Z</dcterms:created>
  <dcterms:modified xsi:type="dcterms:W3CDTF">2023-10-10T15:03:00Z</dcterms:modified>
</cp:coreProperties>
</file>